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29F96" w14:textId="77777777" w:rsidR="00DC7002" w:rsidRPr="00DF7D87" w:rsidRDefault="00DC7002" w:rsidP="00DC7002">
      <w:pPr>
        <w:spacing w:line="240" w:lineRule="auto"/>
        <w:jc w:val="center"/>
        <w:rPr>
          <w:rFonts w:cstheme="minorHAnsi"/>
        </w:rPr>
      </w:pPr>
      <w:r w:rsidRPr="00DF7D87">
        <w:rPr>
          <w:rFonts w:cstheme="minorHAnsi"/>
          <w:noProof/>
        </w:rPr>
        <mc:AlternateContent>
          <mc:Choice Requires="wps">
            <w:drawing>
              <wp:anchor distT="45720" distB="45720" distL="114300" distR="114300" simplePos="0" relativeHeight="251659264" behindDoc="0" locked="0" layoutInCell="1" allowOverlap="1" wp14:anchorId="7E71F060" wp14:editId="741F977F">
                <wp:simplePos x="0" y="0"/>
                <wp:positionH relativeFrom="column">
                  <wp:posOffset>63500</wp:posOffset>
                </wp:positionH>
                <wp:positionV relativeFrom="paragraph">
                  <wp:posOffset>0</wp:posOffset>
                </wp:positionV>
                <wp:extent cx="5880100" cy="952500"/>
                <wp:effectExtent l="0" t="0" r="635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52500"/>
                        </a:xfrm>
                        <a:prstGeom prst="rect">
                          <a:avLst/>
                        </a:prstGeom>
                        <a:solidFill>
                          <a:schemeClr val="accent1">
                            <a:lumMod val="60000"/>
                            <a:lumOff val="40000"/>
                          </a:schemeClr>
                        </a:solidFill>
                        <a:ln w="9525">
                          <a:noFill/>
                          <a:miter lim="800000"/>
                          <a:headEnd/>
                          <a:tailEnd/>
                        </a:ln>
                      </wps:spPr>
                      <wps:txbx>
                        <w:txbxContent>
                          <w:p w14:paraId="58E20A98" w14:textId="77777777" w:rsidR="00DC7002" w:rsidRDefault="00DC7002" w:rsidP="00DC7002">
                            <w:r>
                              <w:rPr>
                                <w:noProof/>
                              </w:rPr>
                              <w:drawing>
                                <wp:inline distT="0" distB="0" distL="0" distR="0" wp14:anchorId="6360557F" wp14:editId="01BCD710">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71F060" id="_x0000_t202" coordsize="21600,21600" o:spt="202" path="m,l,21600r21600,l21600,xe">
                <v:stroke joinstyle="miter"/>
                <v:path gradientshapeok="t" o:connecttype="rect"/>
              </v:shapetype>
              <v:shape id="Text Box 2" o:spid="_x0000_s1026" type="#_x0000_t202" style="position:absolute;left:0;text-align:left;margin-left:5pt;margin-top:0;width:463pt;height: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" fillcolor="#8eaadb [1940]" stroked="f">
                <v:textbox>
                  <w:txbxContent>
                    <w:p w14:paraId="58E20A98" w14:textId="77777777" w:rsidR="00DC7002" w:rsidRDefault="00DC7002" w:rsidP="00DC7002">
                      <w:r>
                        <w:rPr>
                          <w:noProof/>
                        </w:rPr>
                        <w:drawing>
                          <wp:inline distT="0" distB="0" distL="0" distR="0" wp14:anchorId="6360557F" wp14:editId="01BCD710">
                            <wp:extent cx="1127125" cy="820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1127125" cy="820420"/>
                                    </a:xfrm>
                                    <a:prstGeom prst="rect">
                                      <a:avLst/>
                                    </a:prstGeom>
                                  </pic:spPr>
                                </pic:pic>
                              </a:graphicData>
                            </a:graphic>
                          </wp:inline>
                        </w:drawing>
                      </w:r>
                      <w:r>
                        <w:t xml:space="preserve">  </w:t>
                      </w:r>
                    </w:p>
                  </w:txbxContent>
                </v:textbox>
                <w10:wrap type="square"/>
              </v:shape>
            </w:pict>
          </mc:Fallback>
        </mc:AlternateContent>
      </w:r>
      <w:r w:rsidRPr="00DF7D87">
        <w:rPr>
          <w:rFonts w:cstheme="minorHAnsi"/>
          <w:noProof/>
        </w:rPr>
        <mc:AlternateContent>
          <mc:Choice Requires="wps">
            <w:drawing>
              <wp:anchor distT="0" distB="0" distL="114300" distR="114300" simplePos="0" relativeHeight="251661312" behindDoc="0" locked="0" layoutInCell="1" allowOverlap="1" wp14:anchorId="7B03D074" wp14:editId="5C60F2F1">
                <wp:simplePos x="0" y="0"/>
                <wp:positionH relativeFrom="column">
                  <wp:posOffset>4641850</wp:posOffset>
                </wp:positionH>
                <wp:positionV relativeFrom="paragraph">
                  <wp:posOffset>50800</wp:posOffset>
                </wp:positionV>
                <wp:extent cx="1206500" cy="808990"/>
                <wp:effectExtent l="0" t="0" r="0" b="0"/>
                <wp:wrapNone/>
                <wp:docPr id="4" name="Text Box 4"/>
                <wp:cNvGraphicFramePr/>
                <a:graphic xmlns:a="http://schemas.openxmlformats.org/drawingml/2006/main">
                  <a:graphicData uri="http://schemas.microsoft.com/office/word/2010/wordprocessingShape">
                    <wps:wsp>
                      <wps:cNvSpPr txBox="1"/>
                      <wps:spPr>
                        <a:xfrm>
                          <a:off x="0" y="0"/>
                          <a:ext cx="1206500" cy="808990"/>
                        </a:xfrm>
                        <a:prstGeom prst="rect">
                          <a:avLst/>
                        </a:prstGeom>
                        <a:solidFill>
                          <a:schemeClr val="lt1"/>
                        </a:solidFill>
                        <a:ln w="6350">
                          <a:noFill/>
                        </a:ln>
                      </wps:spPr>
                      <wps:txbx>
                        <w:txbxContent>
                          <w:p w14:paraId="44931FD5" w14:textId="77777777" w:rsidR="00DC7002" w:rsidRDefault="00DC7002" w:rsidP="00DC7002">
                            <w:r>
                              <w:rPr>
                                <w:noProof/>
                              </w:rPr>
                              <w:drawing>
                                <wp:inline distT="0" distB="0" distL="0" distR="0" wp14:anchorId="372267D4" wp14:editId="3DF601FD">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3D074" id="Text Box 4" o:spid="_x0000_s1027" type="#_x0000_t202" style="position:absolute;left:0;text-align:left;margin-left:365.5pt;margin-top:4pt;width:95pt;height:6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" fillcolor="white [3201]" stroked="f" strokeweight=".5pt">
                <v:textbox>
                  <w:txbxContent>
                    <w:p w14:paraId="44931FD5" w14:textId="77777777" w:rsidR="00DC7002" w:rsidRDefault="00DC7002" w:rsidP="00DC7002">
                      <w:r>
                        <w:rPr>
                          <w:noProof/>
                        </w:rPr>
                        <w:drawing>
                          <wp:inline distT="0" distB="0" distL="0" distR="0" wp14:anchorId="372267D4" wp14:editId="3DF601FD">
                            <wp:extent cx="998220" cy="72659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TSA Logo.jpg"/>
                                    <pic:cNvPicPr/>
                                  </pic:nvPicPr>
                                  <pic:blipFill>
                                    <a:blip r:embed="rId5">
                                      <a:extLst>
                                        <a:ext uri="{28A0092B-C50C-407E-A947-70E740481C1C}">
                                          <a14:useLocalDpi xmlns:a14="http://schemas.microsoft.com/office/drawing/2010/main" val="0"/>
                                        </a:ext>
                                      </a:extLst>
                                    </a:blip>
                                    <a:stretch>
                                      <a:fillRect/>
                                    </a:stretch>
                                  </pic:blipFill>
                                  <pic:spPr>
                                    <a:xfrm>
                                      <a:off x="0" y="0"/>
                                      <a:ext cx="998220" cy="726592"/>
                                    </a:xfrm>
                                    <a:prstGeom prst="rect">
                                      <a:avLst/>
                                    </a:prstGeom>
                                  </pic:spPr>
                                </pic:pic>
                              </a:graphicData>
                            </a:graphic>
                          </wp:inline>
                        </w:drawing>
                      </w:r>
                    </w:p>
                  </w:txbxContent>
                </v:textbox>
              </v:shape>
            </w:pict>
          </mc:Fallback>
        </mc:AlternateContent>
      </w:r>
      <w:r w:rsidRPr="00DF7D87">
        <w:rPr>
          <w:rFonts w:cstheme="minorHAnsi"/>
          <w:noProof/>
        </w:rPr>
        <mc:AlternateContent>
          <mc:Choice Requires="wps">
            <w:drawing>
              <wp:anchor distT="0" distB="0" distL="114300" distR="114300" simplePos="0" relativeHeight="251660288" behindDoc="0" locked="0" layoutInCell="1" allowOverlap="1" wp14:anchorId="0E54EAAF" wp14:editId="6ABBFAF6">
                <wp:simplePos x="0" y="0"/>
                <wp:positionH relativeFrom="column">
                  <wp:posOffset>1308100</wp:posOffset>
                </wp:positionH>
                <wp:positionV relativeFrom="paragraph">
                  <wp:posOffset>50800</wp:posOffset>
                </wp:positionV>
                <wp:extent cx="3194050" cy="869950"/>
                <wp:effectExtent l="0" t="0" r="6350" b="6350"/>
                <wp:wrapNone/>
                <wp:docPr id="2" name="Text Box 2"/>
                <wp:cNvGraphicFramePr/>
                <a:graphic xmlns:a="http://schemas.openxmlformats.org/drawingml/2006/main">
                  <a:graphicData uri="http://schemas.microsoft.com/office/word/2010/wordprocessingShape">
                    <wps:wsp>
                      <wps:cNvSpPr txBox="1"/>
                      <wps:spPr>
                        <a:xfrm>
                          <a:off x="0" y="0"/>
                          <a:ext cx="3194050" cy="869950"/>
                        </a:xfrm>
                        <a:prstGeom prst="rect">
                          <a:avLst/>
                        </a:prstGeom>
                        <a:solidFill>
                          <a:schemeClr val="accent1">
                            <a:lumMod val="60000"/>
                            <a:lumOff val="40000"/>
                          </a:schemeClr>
                        </a:solidFill>
                        <a:ln w="6350">
                          <a:noFill/>
                        </a:ln>
                      </wps:spPr>
                      <wps:txbx>
                        <w:txbxContent>
                          <w:p w14:paraId="21B715D0" w14:textId="77777777" w:rsidR="00DC7002" w:rsidRPr="00E27DC8" w:rsidRDefault="00DC7002" w:rsidP="00DC7002">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4EAAF" id="_x0000_s1028" type="#_x0000_t202" style="position:absolute;left:0;text-align:left;margin-left:103pt;margin-top:4pt;width:251.5pt;height: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" fillcolor="#8eaadb [1940]" stroked="f" strokeweight=".5pt">
                <v:textbox>
                  <w:txbxContent>
                    <w:p w14:paraId="21B715D0" w14:textId="77777777" w:rsidR="00DC7002" w:rsidRPr="00E27DC8" w:rsidRDefault="00DC7002" w:rsidP="00DC7002">
                      <w:pPr>
                        <w:jc w:val="center"/>
                        <w:rPr>
                          <w:rFonts w:ascii="Calisto MT" w:hAnsi="Calisto MT"/>
                        </w:rPr>
                      </w:pPr>
                      <w:r w:rsidRPr="00E27DC8">
                        <w:rPr>
                          <w:rFonts w:ascii="Calisto MT" w:hAnsi="Calisto MT"/>
                          <w:sz w:val="32"/>
                          <w:szCs w:val="32"/>
                        </w:rPr>
                        <w:t>Margaret Mead Elementary PTSA</w:t>
                      </w:r>
                      <w:r>
                        <w:rPr>
                          <w:rFonts w:ascii="Calisto MT" w:hAnsi="Calisto MT"/>
                        </w:rPr>
                        <w:br/>
                        <w:t>1725 216</w:t>
                      </w:r>
                      <w:r w:rsidRPr="00E27DC8">
                        <w:rPr>
                          <w:rFonts w:ascii="Calisto MT" w:hAnsi="Calisto MT"/>
                          <w:vertAlign w:val="superscript"/>
                        </w:rPr>
                        <w:t>th</w:t>
                      </w:r>
                      <w:r>
                        <w:rPr>
                          <w:rFonts w:ascii="Calisto MT" w:hAnsi="Calisto MT"/>
                        </w:rPr>
                        <w:t xml:space="preserve"> AVE NE, Sammamish, WA 98074</w:t>
                      </w:r>
                      <w:r>
                        <w:rPr>
                          <w:rFonts w:ascii="Calisto MT" w:hAnsi="Calisto MT"/>
                        </w:rPr>
                        <w:br/>
                        <w:t>PTSA Unit 2.8.38</w:t>
                      </w:r>
                      <w:r>
                        <w:rPr>
                          <w:rFonts w:ascii="Calisto MT" w:hAnsi="Calisto MT"/>
                        </w:rPr>
                        <w:br/>
                        <w:t>www.meadptsa.org</w:t>
                      </w:r>
                    </w:p>
                  </w:txbxContent>
                </v:textbox>
              </v:shape>
            </w:pict>
          </mc:Fallback>
        </mc:AlternateContent>
      </w:r>
      <w:r w:rsidRPr="00DF7D87">
        <w:rPr>
          <w:rFonts w:cstheme="minorHAnsi"/>
        </w:rPr>
        <w:t>Mission:  Partnering with staff, students, and their families to create a safe, healthy, and inclusive learning environment that provides an enjoyable and positive experience for the entire school community.</w:t>
      </w:r>
    </w:p>
    <w:p w14:paraId="2D1121BF" w14:textId="77777777" w:rsidR="00DC7002" w:rsidRPr="00DF7D87" w:rsidRDefault="00DC7002" w:rsidP="00DC7002">
      <w:pPr>
        <w:jc w:val="center"/>
        <w:rPr>
          <w:rFonts w:cstheme="minorHAnsi"/>
        </w:rPr>
      </w:pPr>
      <w:r w:rsidRPr="00DF7D87">
        <w:rPr>
          <w:rFonts w:cstheme="minorHAnsi"/>
        </w:rPr>
        <w:t xml:space="preserve">Goal: Support the mission statement using </w:t>
      </w:r>
      <w:r w:rsidRPr="00DF7D87">
        <w:rPr>
          <w:rFonts w:cstheme="minorHAnsi"/>
        </w:rPr>
        <w:br/>
        <w:t>effective communication, connecting community, financial support &amp; fiscal responsibility.</w:t>
      </w:r>
    </w:p>
    <w:p w14:paraId="05487794" w14:textId="10A65352" w:rsidR="00DC7002" w:rsidRPr="00DF7D87" w:rsidRDefault="00DC7002" w:rsidP="00DC7002">
      <w:pPr>
        <w:jc w:val="center"/>
        <w:rPr>
          <w:rFonts w:cstheme="minorHAnsi"/>
          <w:b/>
          <w:bCs/>
        </w:rPr>
      </w:pPr>
      <w:r w:rsidRPr="00DF7D87">
        <w:rPr>
          <w:rFonts w:cstheme="minorHAnsi"/>
          <w:b/>
          <w:bCs/>
        </w:rPr>
        <w:t>Board of Directors Meeting</w:t>
      </w:r>
      <w:r w:rsidRPr="00DF7D87">
        <w:rPr>
          <w:rFonts w:cstheme="minorHAnsi"/>
        </w:rPr>
        <w:br/>
      </w:r>
      <w:r w:rsidR="00413855" w:rsidRPr="00DF7D87">
        <w:rPr>
          <w:rFonts w:cstheme="minorHAnsi"/>
          <w:b/>
          <w:bCs/>
        </w:rPr>
        <w:t>Nov</w:t>
      </w:r>
      <w:r w:rsidRPr="00DF7D87">
        <w:rPr>
          <w:rFonts w:cstheme="minorHAnsi"/>
          <w:b/>
          <w:bCs/>
        </w:rPr>
        <w:t xml:space="preserve">. </w:t>
      </w:r>
      <w:r w:rsidR="00413855" w:rsidRPr="00DF7D87">
        <w:rPr>
          <w:rFonts w:cstheme="minorHAnsi"/>
          <w:b/>
          <w:bCs/>
        </w:rPr>
        <w:t>18</w:t>
      </w:r>
      <w:r w:rsidRPr="00DF7D87">
        <w:rPr>
          <w:rFonts w:cstheme="minorHAnsi"/>
          <w:b/>
          <w:bCs/>
        </w:rPr>
        <w:t>, 2021</w:t>
      </w:r>
    </w:p>
    <w:p w14:paraId="48201E6A" w14:textId="2A8F934D" w:rsidR="00DC7002" w:rsidRPr="00DF7D87" w:rsidRDefault="001C2D9F" w:rsidP="00A00604">
      <w:pPr>
        <w:pStyle w:val="ListParagraph"/>
        <w:spacing w:after="0" w:line="240" w:lineRule="auto"/>
        <w:ind w:left="0"/>
        <w:rPr>
          <w:rFonts w:cstheme="minorHAnsi"/>
          <w:b/>
          <w:bCs/>
        </w:rPr>
      </w:pPr>
      <w:r w:rsidRPr="00DF7D87">
        <w:rPr>
          <w:rFonts w:cstheme="minorHAnsi"/>
          <w:b/>
          <w:bCs/>
        </w:rPr>
        <w:t xml:space="preserve">7:05 </w:t>
      </w:r>
      <w:r w:rsidR="00DC7002" w:rsidRPr="00DF7D87">
        <w:rPr>
          <w:rFonts w:cstheme="minorHAnsi"/>
          <w:b/>
          <w:bCs/>
        </w:rPr>
        <w:t>Call to Order</w:t>
      </w:r>
      <w:r w:rsidRPr="00DF7D87">
        <w:rPr>
          <w:rFonts w:cstheme="minorHAnsi"/>
          <w:b/>
          <w:bCs/>
        </w:rPr>
        <w:t xml:space="preserve"> </w:t>
      </w:r>
      <w:r w:rsidRPr="00DF7D87">
        <w:rPr>
          <w:rFonts w:cstheme="minorHAnsi"/>
        </w:rPr>
        <w:t>Heather Gibbons, Suzy Khendri, Molly Hylen, Ryika Hooshangi, Abi Nubla-King, Sandy Klein, Megan Andrews, Niko Olsen, Ashwini Godbole, Trista Lofti, Liz Moore, Leta Hamilton, Daniella Toledo, Ashley Arrington</w:t>
      </w:r>
    </w:p>
    <w:p w14:paraId="0297901E" w14:textId="77777777" w:rsidR="00A00604" w:rsidRPr="00DF7D87" w:rsidRDefault="00A00604" w:rsidP="00A00604">
      <w:pPr>
        <w:spacing w:after="0" w:line="240" w:lineRule="auto"/>
        <w:rPr>
          <w:rFonts w:cstheme="minorHAnsi"/>
          <w:b/>
          <w:bCs/>
        </w:rPr>
      </w:pPr>
    </w:p>
    <w:p w14:paraId="757A76D4" w14:textId="77777777" w:rsidR="00A00604" w:rsidRPr="00DF7D87" w:rsidRDefault="00DC7002" w:rsidP="00A00604">
      <w:pPr>
        <w:spacing w:after="0" w:line="240" w:lineRule="auto"/>
        <w:rPr>
          <w:rFonts w:cstheme="minorHAnsi"/>
          <w:b/>
          <w:bCs/>
        </w:rPr>
      </w:pPr>
      <w:r w:rsidRPr="00DF7D87">
        <w:rPr>
          <w:rFonts w:cstheme="minorHAnsi"/>
          <w:b/>
          <w:bCs/>
        </w:rPr>
        <w:t>Approval of the</w:t>
      </w:r>
      <w:r w:rsidR="00A00604" w:rsidRPr="00DF7D87">
        <w:rPr>
          <w:rFonts w:cstheme="minorHAnsi"/>
          <w:b/>
          <w:bCs/>
        </w:rPr>
        <w:t xml:space="preserve"> October</w:t>
      </w:r>
      <w:r w:rsidRPr="00DF7D87">
        <w:rPr>
          <w:rFonts w:cstheme="minorHAnsi"/>
          <w:b/>
          <w:bCs/>
        </w:rPr>
        <w:t xml:space="preserve"> Minutes</w:t>
      </w:r>
      <w:r w:rsidR="001C2D9F" w:rsidRPr="00DF7D87">
        <w:rPr>
          <w:rFonts w:cstheme="minorHAnsi"/>
          <w:b/>
          <w:bCs/>
        </w:rPr>
        <w:t xml:space="preserve"> – approved as written</w:t>
      </w:r>
    </w:p>
    <w:p w14:paraId="639D4EB1" w14:textId="119C1B6F" w:rsidR="00DC7002" w:rsidRPr="00DF7D87" w:rsidRDefault="00DC7002" w:rsidP="00A00604">
      <w:pPr>
        <w:spacing w:after="0" w:line="240" w:lineRule="auto"/>
        <w:rPr>
          <w:rFonts w:cstheme="minorHAnsi"/>
          <w:b/>
          <w:bCs/>
        </w:rPr>
      </w:pPr>
      <w:r w:rsidRPr="00DF7D87">
        <w:rPr>
          <w:rFonts w:cstheme="minorHAnsi"/>
          <w:b/>
          <w:bCs/>
        </w:rPr>
        <w:t>Executive Board Reports</w:t>
      </w:r>
      <w:r w:rsidR="00A00604" w:rsidRPr="00DF7D87">
        <w:rPr>
          <w:rFonts w:cstheme="minorHAnsi"/>
          <w:b/>
          <w:bCs/>
        </w:rPr>
        <w:t xml:space="preserve"> - </w:t>
      </w:r>
      <w:r w:rsidRPr="00DF7D87">
        <w:rPr>
          <w:rFonts w:cstheme="minorHAnsi"/>
          <w:b/>
          <w:bCs/>
        </w:rPr>
        <w:t xml:space="preserve">President: </w:t>
      </w:r>
      <w:r w:rsidRPr="00DF7D87">
        <w:rPr>
          <w:rFonts w:cstheme="minorHAnsi"/>
        </w:rPr>
        <w:t>Ryika Hooshangi</w:t>
      </w:r>
      <w:r w:rsidRPr="00DF7D87">
        <w:rPr>
          <w:rFonts w:cstheme="minorHAnsi"/>
          <w:b/>
          <w:bCs/>
        </w:rPr>
        <w:t xml:space="preserve">                                                                      </w:t>
      </w:r>
      <w:r w:rsidRPr="00DF7D87">
        <w:rPr>
          <w:rFonts w:cstheme="minorHAnsi"/>
          <w:b/>
          <w:bCs/>
        </w:rPr>
        <w:tab/>
      </w:r>
    </w:p>
    <w:p w14:paraId="24E0B518" w14:textId="4BAD1196" w:rsidR="00DC7002" w:rsidRPr="00DF7D87" w:rsidRDefault="00DC7002" w:rsidP="00A00604">
      <w:pPr>
        <w:pStyle w:val="ListParagraph"/>
        <w:numPr>
          <w:ilvl w:val="0"/>
          <w:numId w:val="1"/>
        </w:numPr>
        <w:jc w:val="both"/>
        <w:rPr>
          <w:rFonts w:cstheme="minorHAnsi"/>
        </w:rPr>
      </w:pPr>
      <w:r w:rsidRPr="00DF7D87">
        <w:rPr>
          <w:rFonts w:cstheme="minorHAnsi"/>
        </w:rPr>
        <w:t>Word on the Street</w:t>
      </w:r>
      <w:r w:rsidR="001C2D9F" w:rsidRPr="00DF7D87">
        <w:rPr>
          <w:rFonts w:cstheme="minorHAnsi"/>
        </w:rPr>
        <w:t xml:space="preserve"> – lots of Mead kids getting vaccinated. </w:t>
      </w:r>
    </w:p>
    <w:p w14:paraId="35D4D6BA" w14:textId="7EFDA5D9" w:rsidR="00EA2514" w:rsidRPr="00DF7D87" w:rsidRDefault="001C2D9F" w:rsidP="00A00604">
      <w:pPr>
        <w:pStyle w:val="ListParagraph"/>
        <w:numPr>
          <w:ilvl w:val="0"/>
          <w:numId w:val="1"/>
        </w:numPr>
        <w:jc w:val="both"/>
        <w:rPr>
          <w:rFonts w:cstheme="minorHAnsi"/>
        </w:rPr>
      </w:pPr>
      <w:r w:rsidRPr="00DF7D87">
        <w:rPr>
          <w:rFonts w:cstheme="minorHAnsi"/>
        </w:rPr>
        <w:t xml:space="preserve">Yearbook starting up with TreeRing. Mustang Report has a blurb </w:t>
      </w:r>
      <w:r w:rsidR="00A00604" w:rsidRPr="00DF7D87">
        <w:rPr>
          <w:rFonts w:cstheme="minorHAnsi"/>
        </w:rPr>
        <w:t>about it</w:t>
      </w:r>
      <w:r w:rsidRPr="00DF7D87">
        <w:rPr>
          <w:rFonts w:cstheme="minorHAnsi"/>
        </w:rPr>
        <w:t xml:space="preserve">. We will ask parents to upload directly onto TreeRing. Same price as last year. </w:t>
      </w:r>
    </w:p>
    <w:p w14:paraId="48721E92" w14:textId="652FA190" w:rsidR="00C03C4A" w:rsidRPr="00DF7D87" w:rsidRDefault="00C03C4A" w:rsidP="00A00604">
      <w:pPr>
        <w:pStyle w:val="ListParagraph"/>
        <w:numPr>
          <w:ilvl w:val="0"/>
          <w:numId w:val="1"/>
        </w:numPr>
        <w:jc w:val="both"/>
        <w:rPr>
          <w:rFonts w:cstheme="minorHAnsi"/>
          <w:b/>
          <w:bCs/>
        </w:rPr>
      </w:pPr>
      <w:r w:rsidRPr="00DF7D87">
        <w:rPr>
          <w:rFonts w:cstheme="minorHAnsi"/>
        </w:rPr>
        <w:t>Nominating committee volunteers needed</w:t>
      </w:r>
      <w:r w:rsidR="001C2D9F" w:rsidRPr="00DF7D87">
        <w:rPr>
          <w:rFonts w:cstheme="minorHAnsi"/>
        </w:rPr>
        <w:t xml:space="preserve">. Have to be voted in at </w:t>
      </w:r>
      <w:r w:rsidR="00A00604" w:rsidRPr="00DF7D87">
        <w:rPr>
          <w:rFonts w:cstheme="minorHAnsi"/>
        </w:rPr>
        <w:t>February 3</w:t>
      </w:r>
      <w:r w:rsidR="001C2D9F" w:rsidRPr="00DF7D87">
        <w:rPr>
          <w:rFonts w:cstheme="minorHAnsi"/>
        </w:rPr>
        <w:t xml:space="preserve"> General Membership Meeting. </w:t>
      </w:r>
    </w:p>
    <w:p w14:paraId="24935931" w14:textId="4B14F961" w:rsidR="00413855" w:rsidRPr="00DF7D87" w:rsidRDefault="00413855" w:rsidP="00A00604">
      <w:pPr>
        <w:pStyle w:val="ListParagraph"/>
        <w:numPr>
          <w:ilvl w:val="0"/>
          <w:numId w:val="1"/>
        </w:numPr>
        <w:jc w:val="both"/>
        <w:rPr>
          <w:rFonts w:cstheme="minorHAnsi"/>
        </w:rPr>
      </w:pPr>
      <w:r w:rsidRPr="00DF7D87">
        <w:rPr>
          <w:rFonts w:cstheme="minorHAnsi"/>
        </w:rPr>
        <w:t>Membership</w:t>
      </w:r>
      <w:r w:rsidR="00A00604" w:rsidRPr="00DF7D87">
        <w:rPr>
          <w:rFonts w:cstheme="minorHAnsi"/>
        </w:rPr>
        <w:t xml:space="preserve">: </w:t>
      </w:r>
      <w:r w:rsidR="001C2D9F" w:rsidRPr="00DF7D87">
        <w:rPr>
          <w:rFonts w:cstheme="minorHAnsi"/>
        </w:rPr>
        <w:t xml:space="preserve">There are memberships to be donated. </w:t>
      </w:r>
      <w:r w:rsidRPr="00DF7D87">
        <w:rPr>
          <w:rFonts w:cstheme="minorHAnsi"/>
        </w:rPr>
        <w:t>Directory</w:t>
      </w:r>
      <w:r w:rsidR="001C2D9F" w:rsidRPr="00DF7D87">
        <w:rPr>
          <w:rFonts w:cstheme="minorHAnsi"/>
        </w:rPr>
        <w:t xml:space="preserve"> – Catherine, Sharon Wu &amp; Abi are taking on cleaning up the directory. We hope to get it to where it’s good enough to be a membership perk.</w:t>
      </w:r>
    </w:p>
    <w:p w14:paraId="6F81D1A9" w14:textId="5846FB80" w:rsidR="00894535" w:rsidRPr="00DF7D87" w:rsidRDefault="00413855" w:rsidP="00A00604">
      <w:pPr>
        <w:pStyle w:val="ListParagraph"/>
        <w:numPr>
          <w:ilvl w:val="0"/>
          <w:numId w:val="1"/>
        </w:numPr>
        <w:jc w:val="both"/>
        <w:rPr>
          <w:rFonts w:cstheme="minorHAnsi"/>
        </w:rPr>
      </w:pPr>
      <w:r w:rsidRPr="00DF7D87">
        <w:rPr>
          <w:rFonts w:cstheme="minorHAnsi"/>
        </w:rPr>
        <w:t>School needs/large expenditures</w:t>
      </w:r>
      <w:r w:rsidR="0088673C" w:rsidRPr="00DF7D87">
        <w:rPr>
          <w:rFonts w:cstheme="minorHAnsi"/>
        </w:rPr>
        <w:t xml:space="preserve">/school-wide programs </w:t>
      </w:r>
      <w:r w:rsidR="001C2D9F" w:rsidRPr="00DF7D87">
        <w:rPr>
          <w:rFonts w:cstheme="minorHAnsi"/>
        </w:rPr>
        <w:t xml:space="preserve">– PTSA is sitting on a large sum of money. As a board &amp; </w:t>
      </w:r>
      <w:r w:rsidR="00894535" w:rsidRPr="00DF7D87">
        <w:rPr>
          <w:rFonts w:cstheme="minorHAnsi"/>
        </w:rPr>
        <w:t xml:space="preserve">as a General Membership, we would like to survey teachers &amp; families to find some ideas for what we could use this money for. The plan is to earmark these funds to be spent either this year or Fall 2022 at the latest. Survey to staff &amp; teachers for a wish list. We want to have a vote in </w:t>
      </w:r>
      <w:r w:rsidR="00A00604" w:rsidRPr="00DF7D87">
        <w:rPr>
          <w:rFonts w:cstheme="minorHAnsi"/>
        </w:rPr>
        <w:t xml:space="preserve">February </w:t>
      </w:r>
      <w:r w:rsidR="00894535" w:rsidRPr="00DF7D87">
        <w:rPr>
          <w:rFonts w:cstheme="minorHAnsi"/>
        </w:rPr>
        <w:t xml:space="preserve">at the General Membership Meeting to approve the spending of this money. </w:t>
      </w:r>
      <w:r w:rsidR="00561A8A" w:rsidRPr="00DF7D87">
        <w:rPr>
          <w:rFonts w:cstheme="minorHAnsi"/>
        </w:rPr>
        <w:t>The staff have a staff meeting in December. Teacher Reps will talk to other staff.</w:t>
      </w:r>
    </w:p>
    <w:p w14:paraId="127B36FA" w14:textId="77777777" w:rsidR="00DC7002" w:rsidRPr="00DF7D87" w:rsidRDefault="00DC7002" w:rsidP="008B5ED0">
      <w:pPr>
        <w:spacing w:after="0" w:line="240" w:lineRule="auto"/>
        <w:ind w:left="360"/>
        <w:rPr>
          <w:rFonts w:cstheme="minorHAnsi"/>
          <w:lang w:val="it-IT"/>
        </w:rPr>
      </w:pPr>
      <w:r w:rsidRPr="00DF7D87">
        <w:rPr>
          <w:rFonts w:cstheme="minorHAnsi"/>
          <w:b/>
          <w:bCs/>
          <w:lang w:val="it-IT"/>
        </w:rPr>
        <w:t xml:space="preserve">Vice President: </w:t>
      </w:r>
      <w:r w:rsidRPr="00DF7D87">
        <w:rPr>
          <w:rFonts w:cstheme="minorHAnsi"/>
          <w:lang w:val="it-IT"/>
        </w:rPr>
        <w:t>Abi Nubla-Kung</w:t>
      </w:r>
    </w:p>
    <w:p w14:paraId="1BF8CDD8" w14:textId="36754424" w:rsidR="00DC7002" w:rsidRPr="00DF7D87" w:rsidRDefault="00DC7002" w:rsidP="008B5ED0">
      <w:pPr>
        <w:pStyle w:val="ListParagraph"/>
        <w:numPr>
          <w:ilvl w:val="0"/>
          <w:numId w:val="3"/>
        </w:numPr>
        <w:spacing w:after="0" w:line="240" w:lineRule="auto"/>
        <w:rPr>
          <w:rFonts w:cstheme="minorHAnsi"/>
          <w:lang w:val="it-IT"/>
        </w:rPr>
      </w:pPr>
      <w:r w:rsidRPr="00DF7D87">
        <w:rPr>
          <w:rFonts w:cstheme="minorHAnsi"/>
          <w:lang w:val="it-IT"/>
        </w:rPr>
        <w:t>Reflections</w:t>
      </w:r>
      <w:r w:rsidR="00561A8A" w:rsidRPr="00DF7D87">
        <w:rPr>
          <w:rFonts w:cstheme="minorHAnsi"/>
          <w:lang w:val="it-IT"/>
        </w:rPr>
        <w:t xml:space="preserve"> – Abi is creating something for Heather to put into Mead Mustang about winners of Reflections. 16 winners going on to Council level. </w:t>
      </w:r>
    </w:p>
    <w:p w14:paraId="49BB6FF8" w14:textId="0D02F0BC" w:rsidR="0088673C" w:rsidRPr="00DF7D87" w:rsidRDefault="0088673C" w:rsidP="0088673C">
      <w:pPr>
        <w:pStyle w:val="ListParagraph"/>
        <w:numPr>
          <w:ilvl w:val="0"/>
          <w:numId w:val="3"/>
        </w:numPr>
        <w:rPr>
          <w:rFonts w:cstheme="minorHAnsi"/>
        </w:rPr>
      </w:pPr>
      <w:r w:rsidRPr="00DF7D87">
        <w:rPr>
          <w:rFonts w:cstheme="minorHAnsi"/>
        </w:rPr>
        <w:t>Financial Review committee volunteer needed</w:t>
      </w:r>
      <w:r w:rsidR="00561A8A" w:rsidRPr="00DF7D87">
        <w:rPr>
          <w:rFonts w:cstheme="minorHAnsi"/>
        </w:rPr>
        <w:t xml:space="preserve"> – one more person needed. </w:t>
      </w:r>
    </w:p>
    <w:p w14:paraId="6BC1DC63" w14:textId="3B9C222A" w:rsidR="00EA2514" w:rsidRPr="00DF7D87" w:rsidRDefault="00EA2514" w:rsidP="0088673C">
      <w:pPr>
        <w:pStyle w:val="ListParagraph"/>
        <w:numPr>
          <w:ilvl w:val="0"/>
          <w:numId w:val="3"/>
        </w:numPr>
        <w:rPr>
          <w:rFonts w:cstheme="minorHAnsi"/>
        </w:rPr>
      </w:pPr>
      <w:r w:rsidRPr="00DF7D87">
        <w:rPr>
          <w:rFonts w:cstheme="minorHAnsi"/>
        </w:rPr>
        <w:t>Holiday gift card drive</w:t>
      </w:r>
      <w:r w:rsidR="00561A8A" w:rsidRPr="00DF7D87">
        <w:rPr>
          <w:rFonts w:cstheme="minorHAnsi"/>
        </w:rPr>
        <w:t xml:space="preserve"> – state law that no staff can give away goods. PTSA is running a holiday gift card drive. We can also accept e-gift cards. </w:t>
      </w:r>
    </w:p>
    <w:p w14:paraId="4904AA0D" w14:textId="77777777" w:rsidR="00DC7002" w:rsidRPr="00DF7D87" w:rsidRDefault="00DC7002" w:rsidP="008B5ED0">
      <w:pPr>
        <w:spacing w:after="0"/>
        <w:ind w:left="360"/>
        <w:rPr>
          <w:rFonts w:cstheme="minorHAnsi"/>
        </w:rPr>
      </w:pPr>
      <w:r w:rsidRPr="00DF7D87">
        <w:rPr>
          <w:rFonts w:cstheme="minorHAnsi"/>
          <w:b/>
          <w:bCs/>
        </w:rPr>
        <w:t xml:space="preserve">Treasurer: </w:t>
      </w:r>
      <w:r w:rsidRPr="00DF7D87">
        <w:rPr>
          <w:rFonts w:cstheme="minorHAnsi"/>
        </w:rPr>
        <w:t>Molly Hylen</w:t>
      </w:r>
    </w:p>
    <w:p w14:paraId="4E245A71" w14:textId="4FF3FEDB" w:rsidR="008B5ED0" w:rsidRPr="00DF7D87" w:rsidRDefault="008B5ED0" w:rsidP="00DF7D87">
      <w:pPr>
        <w:pStyle w:val="ListParagraph"/>
        <w:numPr>
          <w:ilvl w:val="0"/>
          <w:numId w:val="3"/>
        </w:numPr>
        <w:spacing w:after="0"/>
        <w:jc w:val="both"/>
        <w:rPr>
          <w:rFonts w:cstheme="minorHAnsi"/>
          <w:b/>
          <w:bCs/>
        </w:rPr>
      </w:pPr>
      <w:r w:rsidRPr="00DF7D87">
        <w:rPr>
          <w:rFonts w:cstheme="minorHAnsi"/>
        </w:rPr>
        <w:t>Molly gave a b</w:t>
      </w:r>
      <w:r w:rsidR="00DC7002" w:rsidRPr="00DF7D87">
        <w:rPr>
          <w:rFonts w:cstheme="minorHAnsi"/>
        </w:rPr>
        <w:t xml:space="preserve">udget </w:t>
      </w:r>
      <w:r w:rsidR="0088673C" w:rsidRPr="00DF7D87">
        <w:rPr>
          <w:rFonts w:cstheme="minorHAnsi"/>
        </w:rPr>
        <w:t>u</w:t>
      </w:r>
      <w:r w:rsidR="00DC7002" w:rsidRPr="00DF7D87">
        <w:rPr>
          <w:rFonts w:cstheme="minorHAnsi"/>
        </w:rPr>
        <w:t>pdate</w:t>
      </w:r>
    </w:p>
    <w:p w14:paraId="685D8ACA" w14:textId="77777777" w:rsidR="008B5ED0" w:rsidRPr="00DF7D87" w:rsidRDefault="008B5ED0" w:rsidP="00DF7D87">
      <w:pPr>
        <w:pStyle w:val="ListParagraph"/>
        <w:numPr>
          <w:ilvl w:val="0"/>
          <w:numId w:val="3"/>
        </w:numPr>
        <w:spacing w:after="0"/>
        <w:jc w:val="both"/>
        <w:rPr>
          <w:rFonts w:cstheme="minorHAnsi"/>
          <w:b/>
          <w:bCs/>
        </w:rPr>
      </w:pPr>
      <w:r w:rsidRPr="00DF7D87">
        <w:rPr>
          <w:rFonts w:cstheme="minorHAnsi"/>
        </w:rPr>
        <w:t>T</w:t>
      </w:r>
      <w:r w:rsidR="00DC7002" w:rsidRPr="00DF7D87">
        <w:rPr>
          <w:rFonts w:cstheme="minorHAnsi"/>
        </w:rPr>
        <w:t>reasurer’s Report</w:t>
      </w:r>
      <w:r w:rsidR="003A6E04" w:rsidRPr="00DF7D87">
        <w:rPr>
          <w:rFonts w:cstheme="minorHAnsi"/>
        </w:rPr>
        <w:t xml:space="preserve"> </w:t>
      </w:r>
      <w:r w:rsidRPr="00DF7D87">
        <w:rPr>
          <w:rFonts w:cstheme="minorHAnsi"/>
        </w:rPr>
        <w:t>documents are attached with these minutes in the Secretary’s binder.</w:t>
      </w:r>
    </w:p>
    <w:p w14:paraId="3D57E319" w14:textId="5CA6400A" w:rsidR="00DC7002" w:rsidRPr="00DF7D87" w:rsidRDefault="008B5ED0" w:rsidP="00DF7D87">
      <w:pPr>
        <w:pStyle w:val="ListParagraph"/>
        <w:numPr>
          <w:ilvl w:val="0"/>
          <w:numId w:val="3"/>
        </w:numPr>
        <w:spacing w:after="0"/>
        <w:jc w:val="both"/>
        <w:rPr>
          <w:rFonts w:cstheme="minorHAnsi"/>
          <w:b/>
          <w:bCs/>
        </w:rPr>
      </w:pPr>
      <w:r w:rsidRPr="00DF7D87">
        <w:rPr>
          <w:rFonts w:cstheme="minorHAnsi"/>
        </w:rPr>
        <w:lastRenderedPageBreak/>
        <w:t>C</w:t>
      </w:r>
      <w:r w:rsidR="003A6E04" w:rsidRPr="00DF7D87">
        <w:rPr>
          <w:rFonts w:cstheme="minorHAnsi"/>
        </w:rPr>
        <w:t xml:space="preserve">heck in for fundraiser. ~$38,000 </w:t>
      </w:r>
    </w:p>
    <w:p w14:paraId="6FB00BF3" w14:textId="7D20A673" w:rsidR="00DC7002" w:rsidRPr="00DF7D87" w:rsidRDefault="00DC7002" w:rsidP="00DF7D87">
      <w:pPr>
        <w:pStyle w:val="ListParagraph"/>
        <w:numPr>
          <w:ilvl w:val="0"/>
          <w:numId w:val="3"/>
        </w:numPr>
        <w:jc w:val="both"/>
        <w:rPr>
          <w:rFonts w:cstheme="minorHAnsi"/>
        </w:rPr>
      </w:pPr>
      <w:r w:rsidRPr="00DF7D87">
        <w:rPr>
          <w:rFonts w:cstheme="minorHAnsi"/>
        </w:rPr>
        <w:t>Grant request</w:t>
      </w:r>
      <w:r w:rsidR="00413855" w:rsidRPr="00DF7D87">
        <w:rPr>
          <w:rFonts w:cstheme="minorHAnsi"/>
        </w:rPr>
        <w:t>s</w:t>
      </w:r>
      <w:r w:rsidR="003A6E04" w:rsidRPr="00DF7D87">
        <w:rPr>
          <w:rFonts w:cstheme="minorHAnsi"/>
        </w:rPr>
        <w:t xml:space="preserve"> </w:t>
      </w:r>
    </w:p>
    <w:p w14:paraId="53219F2C" w14:textId="26FF9D35" w:rsidR="00E57059" w:rsidRPr="00DF7D87" w:rsidRDefault="00E57059" w:rsidP="00DF7D87">
      <w:pPr>
        <w:pStyle w:val="ListParagraph"/>
        <w:numPr>
          <w:ilvl w:val="1"/>
          <w:numId w:val="3"/>
        </w:numPr>
        <w:jc w:val="both"/>
        <w:rPr>
          <w:rFonts w:cstheme="minorHAnsi"/>
        </w:rPr>
      </w:pPr>
      <w:r w:rsidRPr="00DF7D87">
        <w:rPr>
          <w:rFonts w:cstheme="minorHAnsi"/>
        </w:rPr>
        <w:t xml:space="preserve">$17,000 worth of grants: $4,250 available for grants. </w:t>
      </w:r>
    </w:p>
    <w:p w14:paraId="373EB54C" w14:textId="352DA33A" w:rsidR="00E57059" w:rsidRPr="00DF7D87" w:rsidRDefault="00E57059" w:rsidP="00DF7D87">
      <w:pPr>
        <w:pStyle w:val="ListParagraph"/>
        <w:numPr>
          <w:ilvl w:val="2"/>
          <w:numId w:val="3"/>
        </w:numPr>
        <w:jc w:val="both"/>
        <w:rPr>
          <w:rFonts w:cstheme="minorHAnsi"/>
        </w:rPr>
      </w:pPr>
      <w:r w:rsidRPr="00DF7D87">
        <w:rPr>
          <w:rFonts w:cstheme="minorHAnsi"/>
        </w:rPr>
        <w:t>Framing grant from Sandy Klein</w:t>
      </w:r>
      <w:r w:rsidR="006275D5" w:rsidRPr="00DF7D87">
        <w:rPr>
          <w:rFonts w:cstheme="minorHAnsi"/>
        </w:rPr>
        <w:t xml:space="preserve"> (table</w:t>
      </w:r>
      <w:r w:rsidR="008B5ED0" w:rsidRPr="00DF7D87">
        <w:rPr>
          <w:rFonts w:cstheme="minorHAnsi"/>
        </w:rPr>
        <w:t>d</w:t>
      </w:r>
      <w:r w:rsidR="006275D5" w:rsidRPr="00DF7D87">
        <w:rPr>
          <w:rFonts w:cstheme="minorHAnsi"/>
        </w:rPr>
        <w:t xml:space="preserve">) </w:t>
      </w:r>
    </w:p>
    <w:p w14:paraId="720F60EB" w14:textId="57C86A10" w:rsidR="00E57059" w:rsidRPr="00DF7D87" w:rsidRDefault="00E57059" w:rsidP="00DF7D87">
      <w:pPr>
        <w:pStyle w:val="ListParagraph"/>
        <w:numPr>
          <w:ilvl w:val="2"/>
          <w:numId w:val="3"/>
        </w:numPr>
        <w:jc w:val="both"/>
        <w:rPr>
          <w:rFonts w:cstheme="minorHAnsi"/>
        </w:rPr>
      </w:pPr>
      <w:r w:rsidRPr="00DF7D87">
        <w:rPr>
          <w:rFonts w:cstheme="minorHAnsi"/>
        </w:rPr>
        <w:t>Bins to display picture books from Megan Andrews (tabled, goes over budget)</w:t>
      </w:r>
    </w:p>
    <w:p w14:paraId="3E99DD86" w14:textId="4C4CBFAC" w:rsidR="00E57059" w:rsidRPr="00DF7D87" w:rsidRDefault="00E57059" w:rsidP="00DF7D87">
      <w:pPr>
        <w:pStyle w:val="ListParagraph"/>
        <w:numPr>
          <w:ilvl w:val="2"/>
          <w:numId w:val="3"/>
        </w:numPr>
        <w:jc w:val="both"/>
        <w:rPr>
          <w:rFonts w:cstheme="minorHAnsi"/>
        </w:rPr>
      </w:pPr>
      <w:r w:rsidRPr="00DF7D87">
        <w:rPr>
          <w:rFonts w:cstheme="minorHAnsi"/>
        </w:rPr>
        <w:t>Machines for cutting out letters</w:t>
      </w:r>
      <w:r w:rsidR="006275D5" w:rsidRPr="00DF7D87">
        <w:rPr>
          <w:rFonts w:cstheme="minorHAnsi"/>
        </w:rPr>
        <w:t xml:space="preserve"> </w:t>
      </w:r>
      <w:r w:rsidR="006275D5" w:rsidRPr="00DF7D87">
        <w:rPr>
          <w:rFonts w:cstheme="minorHAnsi"/>
          <w:b/>
          <w:bCs/>
        </w:rPr>
        <w:t>ONE APPROVED</w:t>
      </w:r>
      <w:r w:rsidR="006275D5" w:rsidRPr="00DF7D87">
        <w:rPr>
          <w:rFonts w:cstheme="minorHAnsi"/>
        </w:rPr>
        <w:t xml:space="preserve"> </w:t>
      </w:r>
    </w:p>
    <w:p w14:paraId="17FDD3D7" w14:textId="6AB5B0C1" w:rsidR="00E57059" w:rsidRPr="00DF7D87" w:rsidRDefault="00E57059" w:rsidP="00DF7D87">
      <w:pPr>
        <w:pStyle w:val="ListParagraph"/>
        <w:numPr>
          <w:ilvl w:val="2"/>
          <w:numId w:val="3"/>
        </w:numPr>
        <w:jc w:val="both"/>
        <w:rPr>
          <w:rFonts w:cstheme="minorHAnsi"/>
        </w:rPr>
      </w:pPr>
      <w:r w:rsidRPr="00DF7D87">
        <w:rPr>
          <w:rFonts w:cstheme="minorHAnsi"/>
        </w:rPr>
        <w:t>AED machines for other floors</w:t>
      </w:r>
      <w:r w:rsidR="002425A4" w:rsidRPr="00DF7D87">
        <w:rPr>
          <w:rFonts w:cstheme="minorHAnsi"/>
        </w:rPr>
        <w:t xml:space="preserve"> (table</w:t>
      </w:r>
      <w:r w:rsidR="008B5ED0" w:rsidRPr="00DF7D87">
        <w:rPr>
          <w:rFonts w:cstheme="minorHAnsi"/>
        </w:rPr>
        <w:t>d</w:t>
      </w:r>
      <w:r w:rsidR="002425A4" w:rsidRPr="00DF7D87">
        <w:rPr>
          <w:rFonts w:cstheme="minorHAnsi"/>
        </w:rPr>
        <w:t>)</w:t>
      </w:r>
    </w:p>
    <w:p w14:paraId="39BD954F" w14:textId="34BF29C3" w:rsidR="005954B1" w:rsidRPr="00DF7D87" w:rsidRDefault="005954B1" w:rsidP="00DF7D87">
      <w:pPr>
        <w:pStyle w:val="ListParagraph"/>
        <w:numPr>
          <w:ilvl w:val="2"/>
          <w:numId w:val="3"/>
        </w:numPr>
        <w:jc w:val="both"/>
        <w:rPr>
          <w:rFonts w:cstheme="minorHAnsi"/>
        </w:rPr>
      </w:pPr>
      <w:r w:rsidRPr="00DF7D87">
        <w:rPr>
          <w:rFonts w:cstheme="minorHAnsi"/>
        </w:rPr>
        <w:t>Keurig machine for staff machine</w:t>
      </w:r>
      <w:r w:rsidR="002425A4" w:rsidRPr="00DF7D87">
        <w:rPr>
          <w:rFonts w:cstheme="minorHAnsi"/>
        </w:rPr>
        <w:t xml:space="preserve"> </w:t>
      </w:r>
      <w:r w:rsidR="006275D5" w:rsidRPr="00DF7D87">
        <w:rPr>
          <w:rFonts w:cstheme="minorHAnsi"/>
          <w:b/>
          <w:bCs/>
        </w:rPr>
        <w:t>APPROVED WITH EXTENDED WARRANTY</w:t>
      </w:r>
    </w:p>
    <w:p w14:paraId="5A547743" w14:textId="5E51F464" w:rsidR="005954B1" w:rsidRPr="00DF7D87" w:rsidRDefault="005954B1" w:rsidP="00DF7D87">
      <w:pPr>
        <w:pStyle w:val="ListParagraph"/>
        <w:numPr>
          <w:ilvl w:val="2"/>
          <w:numId w:val="3"/>
        </w:numPr>
        <w:jc w:val="both"/>
        <w:rPr>
          <w:rFonts w:cstheme="minorHAnsi"/>
        </w:rPr>
      </w:pPr>
      <w:r w:rsidRPr="00DF7D87">
        <w:rPr>
          <w:rFonts w:cstheme="minorHAnsi"/>
        </w:rPr>
        <w:t xml:space="preserve">Purchasing books for Amazing Reading Challenge </w:t>
      </w:r>
      <w:r w:rsidR="002425A4" w:rsidRPr="00DF7D87">
        <w:rPr>
          <w:rFonts w:cstheme="minorHAnsi"/>
          <w:b/>
          <w:bCs/>
        </w:rPr>
        <w:t>APPROVED</w:t>
      </w:r>
    </w:p>
    <w:p w14:paraId="0E01AA5B" w14:textId="3200C284" w:rsidR="005954B1" w:rsidRPr="00DF7D87" w:rsidRDefault="005954B1" w:rsidP="00DF7D87">
      <w:pPr>
        <w:pStyle w:val="ListParagraph"/>
        <w:numPr>
          <w:ilvl w:val="2"/>
          <w:numId w:val="3"/>
        </w:numPr>
        <w:jc w:val="both"/>
        <w:rPr>
          <w:rFonts w:cstheme="minorHAnsi"/>
        </w:rPr>
      </w:pPr>
      <w:r w:rsidRPr="00DF7D87">
        <w:rPr>
          <w:rFonts w:cstheme="minorHAnsi"/>
        </w:rPr>
        <w:t>Soap for K-2 classrooms</w:t>
      </w:r>
      <w:r w:rsidR="002425A4" w:rsidRPr="00DF7D87">
        <w:rPr>
          <w:rFonts w:cstheme="minorHAnsi"/>
        </w:rPr>
        <w:t xml:space="preserve"> </w:t>
      </w:r>
      <w:r w:rsidR="002A58B4" w:rsidRPr="00DF7D87">
        <w:rPr>
          <w:rFonts w:cstheme="minorHAnsi"/>
          <w:b/>
          <w:bCs/>
        </w:rPr>
        <w:t>HALF APPROVED</w:t>
      </w:r>
    </w:p>
    <w:p w14:paraId="1FA98AC6" w14:textId="53D27295" w:rsidR="005954B1" w:rsidRPr="00DF7D87" w:rsidRDefault="002425A4" w:rsidP="00DF7D87">
      <w:pPr>
        <w:pStyle w:val="ListParagraph"/>
        <w:numPr>
          <w:ilvl w:val="2"/>
          <w:numId w:val="3"/>
        </w:numPr>
        <w:jc w:val="both"/>
        <w:rPr>
          <w:rFonts w:cstheme="minorHAnsi"/>
        </w:rPr>
      </w:pPr>
      <w:r w:rsidRPr="00DF7D87">
        <w:rPr>
          <w:rFonts w:cstheme="minorHAnsi"/>
        </w:rPr>
        <w:t xml:space="preserve">Parent written grant to restock staff lounge </w:t>
      </w:r>
      <w:r w:rsidRPr="00DF7D87">
        <w:rPr>
          <w:rFonts w:cstheme="minorHAnsi"/>
          <w:b/>
          <w:bCs/>
        </w:rPr>
        <w:t xml:space="preserve">APPROVED </w:t>
      </w:r>
    </w:p>
    <w:p w14:paraId="0D28C93E" w14:textId="467477B1" w:rsidR="0088673C" w:rsidRPr="00DF7D87" w:rsidRDefault="0088673C" w:rsidP="00DF7D87">
      <w:pPr>
        <w:pStyle w:val="ListParagraph"/>
        <w:numPr>
          <w:ilvl w:val="0"/>
          <w:numId w:val="3"/>
        </w:numPr>
        <w:jc w:val="both"/>
        <w:rPr>
          <w:rFonts w:cstheme="minorHAnsi"/>
        </w:rPr>
      </w:pPr>
      <w:r w:rsidRPr="00DF7D87">
        <w:rPr>
          <w:rFonts w:cstheme="minorHAnsi"/>
        </w:rPr>
        <w:t>Budget increase for online math/reading support</w:t>
      </w:r>
      <w:r w:rsidR="002A58B4" w:rsidRPr="00DF7D87">
        <w:rPr>
          <w:rFonts w:cstheme="minorHAnsi"/>
        </w:rPr>
        <w:t xml:space="preserve"> - Budget increase request for Scholastic News. Online Reading &amp; Support line item has $8,700. Staff are asking us to increase it to $11,000. Online support is within budget. At the February General Membership Meeting, we will vote on increasing the budget line item to $11,000.</w:t>
      </w:r>
    </w:p>
    <w:p w14:paraId="7A1E333D" w14:textId="18282F34" w:rsidR="00413855" w:rsidRPr="00DF7D87" w:rsidRDefault="0088673C" w:rsidP="00DF7D87">
      <w:pPr>
        <w:pStyle w:val="ListParagraph"/>
        <w:numPr>
          <w:ilvl w:val="0"/>
          <w:numId w:val="3"/>
        </w:numPr>
        <w:jc w:val="both"/>
        <w:rPr>
          <w:rFonts w:cstheme="minorHAnsi"/>
        </w:rPr>
      </w:pPr>
      <w:r w:rsidRPr="00DF7D87">
        <w:rPr>
          <w:rFonts w:cstheme="minorHAnsi"/>
        </w:rPr>
        <w:t>SOA—tax filing update</w:t>
      </w:r>
      <w:r w:rsidR="002A58B4" w:rsidRPr="00DF7D87">
        <w:rPr>
          <w:rFonts w:cstheme="minorHAnsi"/>
        </w:rPr>
        <w:t xml:space="preserve"> - completed</w:t>
      </w:r>
    </w:p>
    <w:p w14:paraId="2B525D0B" w14:textId="579061C4" w:rsidR="00DC7002" w:rsidRPr="00DF7D87" w:rsidRDefault="0088673C" w:rsidP="00DF7D87">
      <w:pPr>
        <w:pStyle w:val="ListParagraph"/>
        <w:numPr>
          <w:ilvl w:val="0"/>
          <w:numId w:val="3"/>
        </w:numPr>
        <w:jc w:val="both"/>
        <w:rPr>
          <w:rFonts w:cstheme="minorHAnsi"/>
        </w:rPr>
      </w:pPr>
      <w:r w:rsidRPr="00DF7D87">
        <w:rPr>
          <w:rFonts w:cstheme="minorHAnsi"/>
        </w:rPr>
        <w:t xml:space="preserve">AIM </w:t>
      </w:r>
      <w:r w:rsidR="00413855" w:rsidRPr="00DF7D87">
        <w:rPr>
          <w:rFonts w:cstheme="minorHAnsi"/>
        </w:rPr>
        <w:t>Insurance--media liability coverage</w:t>
      </w:r>
      <w:r w:rsidR="002A58B4" w:rsidRPr="00DF7D87">
        <w:rPr>
          <w:rFonts w:cstheme="minorHAnsi"/>
        </w:rPr>
        <w:t xml:space="preserve"> added to our insurance coverage</w:t>
      </w:r>
    </w:p>
    <w:p w14:paraId="11C83056" w14:textId="77777777" w:rsidR="00DC7002" w:rsidRPr="00DF7D87" w:rsidRDefault="00DC7002" w:rsidP="00DC7002">
      <w:pPr>
        <w:pStyle w:val="ListParagraph"/>
        <w:ind w:left="1080"/>
        <w:rPr>
          <w:rFonts w:cstheme="minorHAnsi"/>
        </w:rPr>
      </w:pPr>
    </w:p>
    <w:p w14:paraId="47F315B4" w14:textId="77777777" w:rsidR="00DC7002" w:rsidRPr="00DF7D87" w:rsidRDefault="00DC7002" w:rsidP="00DF7D87">
      <w:pPr>
        <w:spacing w:after="0"/>
        <w:rPr>
          <w:rFonts w:cstheme="minorHAnsi"/>
          <w:b/>
          <w:bCs/>
        </w:rPr>
      </w:pPr>
      <w:r w:rsidRPr="00DF7D87">
        <w:rPr>
          <w:rFonts w:cstheme="minorHAnsi"/>
          <w:b/>
          <w:bCs/>
        </w:rPr>
        <w:t xml:space="preserve">Committees: </w:t>
      </w:r>
    </w:p>
    <w:p w14:paraId="539478A6" w14:textId="59037E6F" w:rsidR="00DC7002" w:rsidRPr="00DF7D87" w:rsidRDefault="00DC7002" w:rsidP="00DF7D87">
      <w:pPr>
        <w:pStyle w:val="ListParagraph"/>
        <w:spacing w:after="0"/>
        <w:ind w:left="360"/>
        <w:rPr>
          <w:rFonts w:cstheme="minorHAnsi"/>
        </w:rPr>
      </w:pPr>
      <w:r w:rsidRPr="00DF7D87">
        <w:rPr>
          <w:rFonts w:cstheme="minorHAnsi"/>
          <w:b/>
          <w:bCs/>
        </w:rPr>
        <w:t xml:space="preserve">FACE: </w:t>
      </w:r>
      <w:r w:rsidRPr="00DF7D87">
        <w:rPr>
          <w:rFonts w:cstheme="minorHAnsi"/>
        </w:rPr>
        <w:t>Liz Moore &amp; Trista Lotfi</w:t>
      </w:r>
    </w:p>
    <w:p w14:paraId="7616472E" w14:textId="0E4A81DE" w:rsidR="002A58B4" w:rsidRPr="00DF7D87" w:rsidRDefault="002A58B4" w:rsidP="00DF7D87">
      <w:pPr>
        <w:pStyle w:val="ListParagraph"/>
        <w:numPr>
          <w:ilvl w:val="0"/>
          <w:numId w:val="11"/>
        </w:numPr>
        <w:jc w:val="both"/>
        <w:rPr>
          <w:rFonts w:cstheme="minorHAnsi"/>
        </w:rPr>
      </w:pPr>
      <w:r w:rsidRPr="00DF7D87">
        <w:rPr>
          <w:rFonts w:cstheme="minorHAnsi"/>
        </w:rPr>
        <w:t>Pumpkin decorating contest had fewer entries than last year</w:t>
      </w:r>
    </w:p>
    <w:p w14:paraId="5B64DA85" w14:textId="5FF1B86F" w:rsidR="002A58B4" w:rsidRPr="00DF7D87" w:rsidRDefault="002A58B4" w:rsidP="00DF7D87">
      <w:pPr>
        <w:pStyle w:val="ListParagraph"/>
        <w:numPr>
          <w:ilvl w:val="0"/>
          <w:numId w:val="11"/>
        </w:numPr>
        <w:jc w:val="both"/>
        <w:rPr>
          <w:rFonts w:cstheme="minorHAnsi"/>
        </w:rPr>
      </w:pPr>
      <w:r w:rsidRPr="00DF7D87">
        <w:rPr>
          <w:rFonts w:cstheme="minorHAnsi"/>
        </w:rPr>
        <w:t xml:space="preserve">Gift card drive through event – hot cocoa? Picture booth? </w:t>
      </w:r>
      <w:r w:rsidR="00DF7D87" w:rsidRPr="00DF7D87">
        <w:rPr>
          <w:rFonts w:cstheme="minorHAnsi"/>
        </w:rPr>
        <w:t>TBD</w:t>
      </w:r>
    </w:p>
    <w:p w14:paraId="3E4F54E4" w14:textId="2A879097" w:rsidR="00413855" w:rsidRPr="00DF7D87" w:rsidRDefault="00413855" w:rsidP="00DF7D87">
      <w:pPr>
        <w:pStyle w:val="ListParagraph"/>
        <w:numPr>
          <w:ilvl w:val="0"/>
          <w:numId w:val="8"/>
        </w:numPr>
        <w:jc w:val="both"/>
        <w:rPr>
          <w:rFonts w:cstheme="minorHAnsi"/>
        </w:rPr>
      </w:pPr>
      <w:r w:rsidRPr="00DF7D87">
        <w:rPr>
          <w:rFonts w:cstheme="minorHAnsi"/>
        </w:rPr>
        <w:t>Gingerbread House Decorating</w:t>
      </w:r>
      <w:r w:rsidR="002A58B4" w:rsidRPr="00DF7D87">
        <w:rPr>
          <w:rFonts w:cstheme="minorHAnsi"/>
        </w:rPr>
        <w:t xml:space="preserve"> – kids can make them &amp; bring them in. </w:t>
      </w:r>
      <w:r w:rsidR="00313EDC" w:rsidRPr="00DF7D87">
        <w:rPr>
          <w:rFonts w:cstheme="minorHAnsi"/>
        </w:rPr>
        <w:t>December 15 bring them in, in the morning. Pick them up on the 16</w:t>
      </w:r>
      <w:r w:rsidR="00313EDC" w:rsidRPr="00DF7D87">
        <w:rPr>
          <w:rFonts w:cstheme="minorHAnsi"/>
          <w:vertAlign w:val="superscript"/>
        </w:rPr>
        <w:t>th</w:t>
      </w:r>
      <w:r w:rsidR="00313EDC" w:rsidRPr="00DF7D87">
        <w:rPr>
          <w:rFonts w:cstheme="minorHAnsi"/>
        </w:rPr>
        <w:t xml:space="preserve"> in the afternoon. We need volunteers for the morning drop off &amp; for the afternoon clean up on the 16</w:t>
      </w:r>
      <w:r w:rsidR="00313EDC" w:rsidRPr="00DF7D87">
        <w:rPr>
          <w:rFonts w:cstheme="minorHAnsi"/>
          <w:vertAlign w:val="superscript"/>
        </w:rPr>
        <w:t>th</w:t>
      </w:r>
      <w:r w:rsidR="00313EDC" w:rsidRPr="00DF7D87">
        <w:rPr>
          <w:rFonts w:cstheme="minorHAnsi"/>
        </w:rPr>
        <w:t xml:space="preserve">. </w:t>
      </w:r>
    </w:p>
    <w:p w14:paraId="5872C5BF" w14:textId="201C008A" w:rsidR="00DC7002" w:rsidRPr="00DF7D87" w:rsidRDefault="00DC7002" w:rsidP="00DF7D87">
      <w:pPr>
        <w:spacing w:after="0"/>
        <w:ind w:left="360"/>
        <w:rPr>
          <w:rFonts w:cstheme="minorHAnsi"/>
          <w:b/>
          <w:bCs/>
        </w:rPr>
      </w:pPr>
      <w:r w:rsidRPr="00DF7D87">
        <w:rPr>
          <w:rFonts w:cstheme="minorHAnsi"/>
          <w:b/>
          <w:bCs/>
        </w:rPr>
        <w:t xml:space="preserve">Legislative Advocacy: </w:t>
      </w:r>
    </w:p>
    <w:p w14:paraId="461914B8" w14:textId="7CD98253" w:rsidR="00DC7002" w:rsidRPr="00DF7D87" w:rsidRDefault="00DD26D5" w:rsidP="00DF7D87">
      <w:pPr>
        <w:pStyle w:val="ListParagraph"/>
        <w:numPr>
          <w:ilvl w:val="0"/>
          <w:numId w:val="6"/>
        </w:numPr>
        <w:spacing w:after="0"/>
        <w:rPr>
          <w:rFonts w:cstheme="minorHAnsi"/>
        </w:rPr>
      </w:pPr>
      <w:r w:rsidRPr="00DF7D87">
        <w:rPr>
          <w:rFonts w:cstheme="minorHAnsi"/>
        </w:rPr>
        <w:t xml:space="preserve">Tobi Lentz attended </w:t>
      </w:r>
      <w:r w:rsidR="00DC7002" w:rsidRPr="00DF7D87">
        <w:rPr>
          <w:rFonts w:cstheme="minorHAnsi"/>
        </w:rPr>
        <w:t>WSPTA Legislative Assembly</w:t>
      </w:r>
    </w:p>
    <w:p w14:paraId="3F69A5EF" w14:textId="77777777" w:rsidR="00DF7D87" w:rsidRPr="00DF7D87" w:rsidRDefault="00DF7D87" w:rsidP="00DF7D87">
      <w:pPr>
        <w:pStyle w:val="ListParagraph"/>
        <w:spacing w:after="0"/>
        <w:ind w:left="1080"/>
        <w:rPr>
          <w:rFonts w:cstheme="minorHAnsi"/>
        </w:rPr>
      </w:pPr>
    </w:p>
    <w:p w14:paraId="569CF408" w14:textId="415F374E" w:rsidR="00DC7002" w:rsidRPr="00DF7D87" w:rsidRDefault="00DF7D87" w:rsidP="00DF7D87">
      <w:pPr>
        <w:spacing w:after="0"/>
        <w:ind w:left="360"/>
        <w:rPr>
          <w:rFonts w:cstheme="minorHAnsi"/>
        </w:rPr>
      </w:pPr>
      <w:r w:rsidRPr="00DF7D87">
        <w:rPr>
          <w:rFonts w:cstheme="minorHAnsi"/>
          <w:b/>
          <w:bCs/>
        </w:rPr>
        <w:t>F</w:t>
      </w:r>
      <w:r w:rsidR="00DC7002" w:rsidRPr="00DF7D87">
        <w:rPr>
          <w:rFonts w:cstheme="minorHAnsi"/>
          <w:b/>
          <w:bCs/>
        </w:rPr>
        <w:t xml:space="preserve">undraising: </w:t>
      </w:r>
      <w:r w:rsidR="00DC7002" w:rsidRPr="00DF7D87">
        <w:rPr>
          <w:rFonts w:cstheme="minorHAnsi"/>
        </w:rPr>
        <w:t>Sharon Mason &amp; Ashley Arrington</w:t>
      </w:r>
    </w:p>
    <w:p w14:paraId="79510041" w14:textId="46FD468E" w:rsidR="0088673C" w:rsidRPr="00DF7D87" w:rsidRDefault="0088673C" w:rsidP="00DF7D87">
      <w:pPr>
        <w:pStyle w:val="ListParagraph"/>
        <w:numPr>
          <w:ilvl w:val="0"/>
          <w:numId w:val="9"/>
        </w:numPr>
        <w:spacing w:after="0"/>
        <w:jc w:val="both"/>
        <w:rPr>
          <w:rFonts w:cstheme="minorHAnsi"/>
        </w:rPr>
      </w:pPr>
      <w:r w:rsidRPr="00DF7D87">
        <w:rPr>
          <w:rFonts w:cstheme="minorHAnsi"/>
        </w:rPr>
        <w:t xml:space="preserve">Receipts and thank you notes for Fun Run donors </w:t>
      </w:r>
      <w:r w:rsidR="0081453D" w:rsidRPr="00DF7D87">
        <w:rPr>
          <w:rFonts w:cstheme="minorHAnsi"/>
        </w:rPr>
        <w:t xml:space="preserve">– We had a generous donor who gave Mead an extra $1,000. Sharon &amp; Ashley working on tax donation receipts. People who donated online will have a receipt that way. Anyone who donated over $250 needs to receive a receipt from us. </w:t>
      </w:r>
    </w:p>
    <w:p w14:paraId="79B557C7" w14:textId="280C293D" w:rsidR="00DC7002" w:rsidRPr="00DF7D87" w:rsidRDefault="00DC7002" w:rsidP="00DC7002">
      <w:pPr>
        <w:pStyle w:val="ListParagraph"/>
        <w:numPr>
          <w:ilvl w:val="0"/>
          <w:numId w:val="2"/>
        </w:numPr>
        <w:rPr>
          <w:rFonts w:cstheme="minorHAnsi"/>
          <w:b/>
          <w:bCs/>
        </w:rPr>
      </w:pPr>
      <w:r w:rsidRPr="00DF7D87">
        <w:rPr>
          <w:rFonts w:cstheme="minorHAnsi"/>
          <w:b/>
          <w:bCs/>
        </w:rPr>
        <w:t xml:space="preserve">Principal/Staff Update </w:t>
      </w:r>
      <w:r w:rsidR="0081453D" w:rsidRPr="00DF7D87">
        <w:rPr>
          <w:rFonts w:cstheme="minorHAnsi"/>
        </w:rPr>
        <w:t>- Emergency subs: 27 people actively pursuing getting their emergency certification</w:t>
      </w:r>
    </w:p>
    <w:p w14:paraId="3CF56B3F" w14:textId="77777777" w:rsidR="00DC7002" w:rsidRPr="00DF7D87" w:rsidRDefault="00DC7002" w:rsidP="00DC7002">
      <w:pPr>
        <w:pStyle w:val="ListParagraph"/>
        <w:ind w:left="360"/>
        <w:rPr>
          <w:rFonts w:cstheme="minorHAnsi"/>
          <w:b/>
          <w:bCs/>
        </w:rPr>
      </w:pPr>
    </w:p>
    <w:p w14:paraId="4F2BA5CE" w14:textId="1A02E205" w:rsidR="00DC7002" w:rsidRPr="00DF7D87" w:rsidRDefault="00DC7002" w:rsidP="00413855">
      <w:pPr>
        <w:pStyle w:val="ListParagraph"/>
        <w:numPr>
          <w:ilvl w:val="0"/>
          <w:numId w:val="2"/>
        </w:numPr>
        <w:rPr>
          <w:rStyle w:val="normaltextrun"/>
          <w:rFonts w:cstheme="minorHAnsi"/>
          <w:b/>
          <w:bCs/>
        </w:rPr>
      </w:pPr>
      <w:r w:rsidRPr="00DF7D87">
        <w:rPr>
          <w:rFonts w:cstheme="minorHAnsi"/>
          <w:b/>
          <w:bCs/>
        </w:rPr>
        <w:t>Adjourn</w:t>
      </w:r>
      <w:r w:rsidR="0081453D" w:rsidRPr="00DF7D87">
        <w:rPr>
          <w:rFonts w:cstheme="minorHAnsi"/>
          <w:b/>
          <w:bCs/>
        </w:rPr>
        <w:t xml:space="preserve"> 8:52</w:t>
      </w:r>
    </w:p>
    <w:p w14:paraId="5884C22D" w14:textId="77777777" w:rsidR="00DC7002" w:rsidRPr="00DF7D87" w:rsidRDefault="00DC7002" w:rsidP="00DC7002">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529793FE" w14:textId="77777777" w:rsidR="00413855" w:rsidRPr="00DF7D87" w:rsidRDefault="00413855" w:rsidP="00DC700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7731EA16" w14:textId="77777777" w:rsidR="00413855" w:rsidRPr="00DF7D87" w:rsidRDefault="00413855" w:rsidP="00DC700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5F57BBA3" w14:textId="77777777" w:rsidR="00413855" w:rsidRPr="00DF7D87" w:rsidRDefault="00413855" w:rsidP="00DC700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27539A68" w14:textId="77777777" w:rsidR="00413855" w:rsidRPr="00DF7D87" w:rsidRDefault="00413855" w:rsidP="00DC700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26E80062" w14:textId="77777777" w:rsidR="00413855" w:rsidRPr="00DF7D87" w:rsidRDefault="00413855" w:rsidP="00DC700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5B694A94" w14:textId="77777777" w:rsidR="00413855" w:rsidRPr="00DF7D87" w:rsidRDefault="00413855" w:rsidP="00DC700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64ACE904" w14:textId="77777777" w:rsidR="00413855" w:rsidRPr="00DF7D87" w:rsidRDefault="00413855" w:rsidP="00DC7002">
      <w:pPr>
        <w:pStyle w:val="paragraph"/>
        <w:spacing w:before="0" w:beforeAutospacing="0" w:after="0" w:afterAutospacing="0"/>
        <w:jc w:val="center"/>
        <w:textAlignment w:val="baseline"/>
        <w:rPr>
          <w:rStyle w:val="normaltextrun"/>
          <w:rFonts w:asciiTheme="minorHAnsi" w:hAnsiTheme="minorHAnsi" w:cstheme="minorHAnsi"/>
          <w:b/>
          <w:bCs/>
          <w:sz w:val="22"/>
          <w:szCs w:val="22"/>
        </w:rPr>
      </w:pPr>
    </w:p>
    <w:p w14:paraId="0EDD1FDF" w14:textId="77777777" w:rsidR="00413855" w:rsidRPr="00DF7D87" w:rsidRDefault="00413855" w:rsidP="00C03C4A">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3F11C08E" w14:textId="77777777" w:rsidR="00413855" w:rsidRPr="00DF7D87" w:rsidRDefault="00413855" w:rsidP="00C03C4A">
      <w:pPr>
        <w:pStyle w:val="paragraph"/>
        <w:spacing w:before="0" w:beforeAutospacing="0" w:after="0" w:afterAutospacing="0"/>
        <w:textAlignment w:val="baseline"/>
        <w:rPr>
          <w:rStyle w:val="normaltextrun"/>
          <w:rFonts w:asciiTheme="minorHAnsi" w:hAnsiTheme="minorHAnsi" w:cstheme="minorHAnsi"/>
          <w:b/>
          <w:bCs/>
          <w:sz w:val="22"/>
          <w:szCs w:val="22"/>
        </w:rPr>
      </w:pPr>
    </w:p>
    <w:p w14:paraId="781A193A" w14:textId="414EC82B" w:rsidR="00DC7002" w:rsidRPr="00DF7D87" w:rsidRDefault="00DC7002" w:rsidP="0088673C">
      <w:pPr>
        <w:pStyle w:val="paragraph"/>
        <w:spacing w:before="0" w:beforeAutospacing="0" w:after="0" w:afterAutospacing="0"/>
        <w:jc w:val="center"/>
        <w:textAlignment w:val="baseline"/>
        <w:rPr>
          <w:rFonts w:asciiTheme="minorHAnsi" w:hAnsiTheme="minorHAnsi" w:cstheme="minorHAnsi"/>
          <w:sz w:val="22"/>
          <w:szCs w:val="22"/>
        </w:rPr>
      </w:pPr>
      <w:r w:rsidRPr="00DF7D87">
        <w:rPr>
          <w:rStyle w:val="normaltextrun"/>
          <w:rFonts w:asciiTheme="minorHAnsi" w:hAnsiTheme="minorHAnsi" w:cstheme="minorHAnsi"/>
          <w:b/>
          <w:bCs/>
          <w:sz w:val="22"/>
          <w:szCs w:val="22"/>
        </w:rPr>
        <w:t>PTSA</w:t>
      </w:r>
      <w:r w:rsidRPr="00DF7D87">
        <w:rPr>
          <w:rStyle w:val="apple-converted-space"/>
          <w:rFonts w:asciiTheme="minorHAnsi" w:hAnsiTheme="minorHAnsi" w:cstheme="minorHAnsi"/>
          <w:b/>
          <w:bCs/>
          <w:sz w:val="22"/>
          <w:szCs w:val="22"/>
        </w:rPr>
        <w:t> </w:t>
      </w:r>
      <w:r w:rsidRPr="00DF7D87">
        <w:rPr>
          <w:rStyle w:val="normaltextrun"/>
          <w:rFonts w:asciiTheme="minorHAnsi" w:hAnsiTheme="minorHAnsi" w:cstheme="minorHAnsi"/>
          <w:b/>
          <w:bCs/>
          <w:sz w:val="22"/>
          <w:szCs w:val="22"/>
        </w:rPr>
        <w:t>Board Meeting Dates</w:t>
      </w:r>
    </w:p>
    <w:p w14:paraId="1C46C0F5" w14:textId="77777777" w:rsidR="00DC7002" w:rsidRPr="00DF7D87" w:rsidRDefault="00DC7002" w:rsidP="00DC7002">
      <w:pPr>
        <w:pStyle w:val="paragraph"/>
        <w:spacing w:before="0" w:beforeAutospacing="0" w:after="0" w:afterAutospacing="0"/>
        <w:jc w:val="center"/>
        <w:textAlignment w:val="baseline"/>
        <w:rPr>
          <w:rFonts w:asciiTheme="minorHAnsi" w:hAnsiTheme="minorHAnsi" w:cstheme="minorHAnsi"/>
          <w:sz w:val="22"/>
          <w:szCs w:val="22"/>
        </w:rPr>
      </w:pPr>
      <w:r w:rsidRPr="00DF7D87">
        <w:rPr>
          <w:rStyle w:val="normaltextrun"/>
          <w:rFonts w:asciiTheme="minorHAnsi" w:hAnsiTheme="minorHAnsi" w:cstheme="minorHAnsi"/>
          <w:sz w:val="22"/>
          <w:szCs w:val="22"/>
        </w:rPr>
        <w:t>2021-2022</w:t>
      </w:r>
    </w:p>
    <w:p w14:paraId="61652648" w14:textId="77777777"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eop"/>
          <w:rFonts w:asciiTheme="minorHAnsi" w:hAnsiTheme="minorHAnsi" w:cstheme="minorHAnsi"/>
          <w:sz w:val="22"/>
          <w:szCs w:val="22"/>
        </w:rPr>
        <w:t> </w:t>
      </w:r>
    </w:p>
    <w:p w14:paraId="77FD8C91" w14:textId="68D1BD58"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normaltextrun"/>
          <w:rFonts w:asciiTheme="minorHAnsi" w:hAnsiTheme="minorHAnsi" w:cstheme="minorHAnsi"/>
          <w:sz w:val="22"/>
          <w:szCs w:val="22"/>
        </w:rPr>
        <w:t>Thursday,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January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13,</w:t>
      </w:r>
      <w:r w:rsidRPr="00DF7D87">
        <w:rPr>
          <w:rStyle w:val="eop"/>
          <w:rFonts w:asciiTheme="minorHAnsi" w:hAnsiTheme="minorHAnsi" w:cstheme="minorHAnsi"/>
          <w:sz w:val="22"/>
          <w:szCs w:val="22"/>
        </w:rPr>
        <w:t xml:space="preserve"> </w:t>
      </w:r>
      <w:r w:rsidR="00DF7D87">
        <w:rPr>
          <w:rStyle w:val="eop"/>
          <w:rFonts w:asciiTheme="minorHAnsi" w:hAnsiTheme="minorHAnsi" w:cstheme="minorHAnsi"/>
          <w:sz w:val="22"/>
          <w:szCs w:val="22"/>
        </w:rPr>
        <w:t>7pm</w:t>
      </w:r>
    </w:p>
    <w:p w14:paraId="55069CA6" w14:textId="422A45B8"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normaltextrun"/>
          <w:rFonts w:asciiTheme="minorHAnsi" w:hAnsiTheme="minorHAnsi" w:cstheme="minorHAnsi"/>
          <w:sz w:val="22"/>
          <w:szCs w:val="22"/>
        </w:rPr>
        <w:t>Thursday,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February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3, 7pm</w:t>
      </w:r>
      <w:r w:rsidR="00DF7D87">
        <w:rPr>
          <w:rStyle w:val="normaltextrun"/>
          <w:rFonts w:asciiTheme="minorHAnsi" w:hAnsiTheme="minorHAnsi" w:cstheme="minorHAnsi"/>
          <w:sz w:val="22"/>
          <w:szCs w:val="22"/>
        </w:rPr>
        <w:t xml:space="preserve"> General Membership Meeting, BoD </w:t>
      </w:r>
      <w:r w:rsidR="00DF7D87" w:rsidRPr="00DF7D87">
        <w:rPr>
          <w:rStyle w:val="eop"/>
          <w:rFonts w:asciiTheme="minorHAnsi" w:hAnsiTheme="minorHAnsi" w:cstheme="minorHAnsi"/>
          <w:b/>
          <w:bCs/>
          <w:sz w:val="22"/>
          <w:szCs w:val="22"/>
        </w:rPr>
        <w:t>7:30pm*</w:t>
      </w:r>
      <w:r w:rsidRPr="00DF7D87">
        <w:rPr>
          <w:rStyle w:val="normaltextrun"/>
          <w:rFonts w:asciiTheme="minorHAnsi" w:hAnsiTheme="minorHAnsi" w:cstheme="minorHAnsi"/>
          <w:sz w:val="22"/>
          <w:szCs w:val="22"/>
        </w:rPr>
        <w:t> </w:t>
      </w:r>
      <w:r w:rsidRPr="00DF7D87">
        <w:rPr>
          <w:rStyle w:val="eop"/>
          <w:rFonts w:asciiTheme="minorHAnsi" w:hAnsiTheme="minorHAnsi" w:cstheme="minorHAnsi"/>
          <w:sz w:val="22"/>
          <w:szCs w:val="22"/>
        </w:rPr>
        <w:t> </w:t>
      </w:r>
    </w:p>
    <w:p w14:paraId="79B468FD" w14:textId="77777777"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normaltextrun"/>
          <w:rFonts w:asciiTheme="minorHAnsi" w:hAnsiTheme="minorHAnsi" w:cstheme="minorHAnsi"/>
          <w:sz w:val="22"/>
          <w:szCs w:val="22"/>
        </w:rPr>
        <w:t>Thursday,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March</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3, 7pm</w:t>
      </w:r>
    </w:p>
    <w:p w14:paraId="192CA634" w14:textId="77777777"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normaltextrun"/>
          <w:rFonts w:asciiTheme="minorHAnsi" w:hAnsiTheme="minorHAnsi" w:cstheme="minorHAnsi"/>
          <w:sz w:val="22"/>
          <w:szCs w:val="22"/>
        </w:rPr>
        <w:t>Thursday,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April 21, 7pm</w:t>
      </w:r>
      <w:r w:rsidRPr="00DF7D87">
        <w:rPr>
          <w:rStyle w:val="eop"/>
          <w:rFonts w:asciiTheme="minorHAnsi" w:hAnsiTheme="minorHAnsi" w:cstheme="minorHAnsi"/>
          <w:sz w:val="22"/>
          <w:szCs w:val="22"/>
        </w:rPr>
        <w:t> </w:t>
      </w:r>
    </w:p>
    <w:p w14:paraId="60F0C8C5" w14:textId="77777777"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normaltextrun"/>
          <w:rFonts w:asciiTheme="minorHAnsi" w:hAnsiTheme="minorHAnsi" w:cstheme="minorHAnsi"/>
          <w:sz w:val="22"/>
          <w:szCs w:val="22"/>
        </w:rPr>
        <w:t>Thursday,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 xml:space="preserve">May 12, </w:t>
      </w:r>
      <w:r w:rsidRPr="00DF7D87">
        <w:rPr>
          <w:rStyle w:val="normaltextrun"/>
          <w:rFonts w:asciiTheme="minorHAnsi" w:hAnsiTheme="minorHAnsi" w:cstheme="minorHAnsi"/>
          <w:b/>
          <w:bCs/>
          <w:sz w:val="22"/>
          <w:szCs w:val="22"/>
        </w:rPr>
        <w:t>7:30pm*</w:t>
      </w:r>
      <w:r w:rsidRPr="00DF7D87">
        <w:rPr>
          <w:rStyle w:val="eop"/>
          <w:rFonts w:asciiTheme="minorHAnsi" w:hAnsiTheme="minorHAnsi" w:cstheme="minorHAnsi"/>
          <w:sz w:val="22"/>
          <w:szCs w:val="22"/>
        </w:rPr>
        <w:t> </w:t>
      </w:r>
    </w:p>
    <w:p w14:paraId="10530A08" w14:textId="77777777"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normaltextrun"/>
          <w:rFonts w:asciiTheme="minorHAnsi" w:hAnsiTheme="minorHAnsi" w:cstheme="minorHAnsi"/>
          <w:sz w:val="22"/>
          <w:szCs w:val="22"/>
        </w:rPr>
        <w:t>Thursday,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June</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2, 7pm--Transition meeting</w:t>
      </w:r>
    </w:p>
    <w:p w14:paraId="5CB48DED" w14:textId="77777777" w:rsidR="00DC7002" w:rsidRPr="00DF7D87" w:rsidRDefault="00DC7002" w:rsidP="00DC7002">
      <w:pPr>
        <w:pStyle w:val="paragraph"/>
        <w:spacing w:before="0" w:beforeAutospacing="0" w:after="0" w:afterAutospacing="0"/>
        <w:textAlignment w:val="baseline"/>
        <w:rPr>
          <w:rStyle w:val="eop"/>
          <w:rFonts w:asciiTheme="minorHAnsi" w:hAnsiTheme="minorHAnsi" w:cstheme="minorHAnsi"/>
          <w:sz w:val="22"/>
          <w:szCs w:val="22"/>
        </w:rPr>
      </w:pPr>
      <w:r w:rsidRPr="00DF7D87">
        <w:rPr>
          <w:rStyle w:val="eop"/>
          <w:rFonts w:asciiTheme="minorHAnsi" w:hAnsiTheme="minorHAnsi" w:cstheme="minorHAnsi"/>
          <w:sz w:val="22"/>
          <w:szCs w:val="22"/>
        </w:rPr>
        <w:t> </w:t>
      </w:r>
    </w:p>
    <w:p w14:paraId="15B59FB5" w14:textId="77777777"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eop"/>
          <w:rFonts w:asciiTheme="minorHAnsi" w:hAnsiTheme="minorHAnsi" w:cstheme="minorHAnsi"/>
          <w:sz w:val="22"/>
          <w:szCs w:val="22"/>
        </w:rPr>
        <w:t>**Board Meetings will begin at 7pm, unless same night as general membership meeting</w:t>
      </w:r>
    </w:p>
    <w:p w14:paraId="73BC97BA" w14:textId="77777777" w:rsidR="00DC7002" w:rsidRPr="00DF7D87" w:rsidRDefault="00DC7002" w:rsidP="00DC7002">
      <w:pPr>
        <w:pStyle w:val="paragraph"/>
        <w:spacing w:before="0" w:beforeAutospacing="0" w:after="0" w:afterAutospacing="0"/>
        <w:textAlignment w:val="baseline"/>
        <w:rPr>
          <w:rStyle w:val="normaltextrun"/>
          <w:rFonts w:asciiTheme="minorHAnsi" w:hAnsiTheme="minorHAnsi" w:cstheme="minorHAnsi"/>
          <w:sz w:val="22"/>
          <w:szCs w:val="22"/>
        </w:rPr>
      </w:pPr>
      <w:r w:rsidRPr="00DF7D87">
        <w:rPr>
          <w:rStyle w:val="eop"/>
          <w:rFonts w:asciiTheme="minorHAnsi" w:hAnsiTheme="minorHAnsi" w:cstheme="minorHAnsi"/>
          <w:sz w:val="22"/>
          <w:szCs w:val="22"/>
        </w:rPr>
        <w:t> </w:t>
      </w:r>
    </w:p>
    <w:p w14:paraId="2515A485" w14:textId="77777777" w:rsidR="00DC7002" w:rsidRPr="00DF7D87" w:rsidRDefault="00DC7002" w:rsidP="00DC7002">
      <w:pPr>
        <w:pStyle w:val="paragraph"/>
        <w:spacing w:before="0" w:beforeAutospacing="0" w:after="0" w:afterAutospacing="0"/>
        <w:jc w:val="center"/>
        <w:textAlignment w:val="baseline"/>
        <w:rPr>
          <w:rFonts w:asciiTheme="minorHAnsi" w:hAnsiTheme="minorHAnsi" w:cstheme="minorHAnsi"/>
          <w:sz w:val="22"/>
          <w:szCs w:val="22"/>
        </w:rPr>
      </w:pPr>
      <w:r w:rsidRPr="00DF7D87">
        <w:rPr>
          <w:rStyle w:val="normaltextrun"/>
          <w:rFonts w:asciiTheme="minorHAnsi" w:hAnsiTheme="minorHAnsi" w:cstheme="minorHAnsi"/>
          <w:b/>
          <w:bCs/>
          <w:sz w:val="22"/>
          <w:szCs w:val="22"/>
        </w:rPr>
        <w:t>PTSA</w:t>
      </w:r>
      <w:r w:rsidRPr="00DF7D87">
        <w:rPr>
          <w:rStyle w:val="apple-converted-space"/>
          <w:rFonts w:asciiTheme="minorHAnsi" w:hAnsiTheme="minorHAnsi" w:cstheme="minorHAnsi"/>
          <w:b/>
          <w:bCs/>
          <w:sz w:val="22"/>
          <w:szCs w:val="22"/>
        </w:rPr>
        <w:t> </w:t>
      </w:r>
      <w:r w:rsidRPr="00DF7D87">
        <w:rPr>
          <w:rStyle w:val="normaltextrun"/>
          <w:rFonts w:asciiTheme="minorHAnsi" w:hAnsiTheme="minorHAnsi" w:cstheme="minorHAnsi"/>
          <w:b/>
          <w:bCs/>
          <w:sz w:val="22"/>
          <w:szCs w:val="22"/>
        </w:rPr>
        <w:t>General Membership</w:t>
      </w:r>
      <w:r w:rsidRPr="00DF7D87">
        <w:rPr>
          <w:rStyle w:val="apple-converted-space"/>
          <w:rFonts w:asciiTheme="minorHAnsi" w:hAnsiTheme="minorHAnsi" w:cstheme="minorHAnsi"/>
          <w:b/>
          <w:bCs/>
          <w:sz w:val="22"/>
          <w:szCs w:val="22"/>
        </w:rPr>
        <w:t> </w:t>
      </w:r>
      <w:r w:rsidRPr="00DF7D87">
        <w:rPr>
          <w:rStyle w:val="normaltextrun"/>
          <w:rFonts w:asciiTheme="minorHAnsi" w:hAnsiTheme="minorHAnsi" w:cstheme="minorHAnsi"/>
          <w:b/>
          <w:bCs/>
          <w:sz w:val="22"/>
          <w:szCs w:val="22"/>
        </w:rPr>
        <w:t>Meeting Dates</w:t>
      </w:r>
      <w:r w:rsidRPr="00DF7D87">
        <w:rPr>
          <w:rStyle w:val="eop"/>
          <w:rFonts w:asciiTheme="minorHAnsi" w:hAnsiTheme="minorHAnsi" w:cstheme="minorHAnsi"/>
          <w:sz w:val="22"/>
          <w:szCs w:val="22"/>
        </w:rPr>
        <w:t> </w:t>
      </w:r>
    </w:p>
    <w:p w14:paraId="4A555629" w14:textId="77777777"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eop"/>
          <w:rFonts w:asciiTheme="minorHAnsi" w:hAnsiTheme="minorHAnsi" w:cstheme="minorHAnsi"/>
          <w:sz w:val="22"/>
          <w:szCs w:val="22"/>
        </w:rPr>
        <w:t> </w:t>
      </w:r>
    </w:p>
    <w:p w14:paraId="46D7468D" w14:textId="070EFADD"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normaltextrun"/>
          <w:rFonts w:asciiTheme="minorHAnsi" w:hAnsiTheme="minorHAnsi" w:cstheme="minorHAnsi"/>
          <w:sz w:val="22"/>
          <w:szCs w:val="22"/>
        </w:rPr>
        <w:t>Thursday,</w:t>
      </w:r>
      <w:r w:rsidRPr="00DF7D87">
        <w:rPr>
          <w:rStyle w:val="apple-converted-space"/>
          <w:rFonts w:asciiTheme="minorHAnsi" w:hAnsiTheme="minorHAnsi" w:cstheme="minorHAnsi"/>
          <w:sz w:val="22"/>
          <w:szCs w:val="22"/>
        </w:rPr>
        <w:t> </w:t>
      </w:r>
      <w:r w:rsidR="00DF7D87">
        <w:rPr>
          <w:rStyle w:val="normaltextrun"/>
          <w:rFonts w:asciiTheme="minorHAnsi" w:hAnsiTheme="minorHAnsi" w:cstheme="minorHAnsi"/>
          <w:sz w:val="22"/>
          <w:szCs w:val="22"/>
        </w:rPr>
        <w:t>February 3</w:t>
      </w:r>
      <w:r w:rsidRPr="00DF7D87">
        <w:rPr>
          <w:rStyle w:val="normaltextrun"/>
          <w:rFonts w:asciiTheme="minorHAnsi" w:hAnsiTheme="minorHAnsi" w:cstheme="minorHAnsi"/>
          <w:sz w:val="22"/>
          <w:szCs w:val="22"/>
        </w:rPr>
        <w:t>, </w:t>
      </w:r>
      <w:r w:rsidRPr="00DF7D87">
        <w:rPr>
          <w:rStyle w:val="eop"/>
          <w:rFonts w:asciiTheme="minorHAnsi" w:hAnsiTheme="minorHAnsi" w:cstheme="minorHAnsi"/>
          <w:sz w:val="22"/>
          <w:szCs w:val="22"/>
        </w:rPr>
        <w:t>7pm</w:t>
      </w:r>
    </w:p>
    <w:p w14:paraId="4BBA5907" w14:textId="77777777" w:rsidR="00DC7002" w:rsidRPr="00DF7D87" w:rsidRDefault="00DC7002" w:rsidP="00DC7002">
      <w:pPr>
        <w:pStyle w:val="paragraph"/>
        <w:spacing w:before="0" w:beforeAutospacing="0" w:after="0" w:afterAutospacing="0"/>
        <w:textAlignment w:val="baseline"/>
        <w:rPr>
          <w:rFonts w:asciiTheme="minorHAnsi" w:hAnsiTheme="minorHAnsi" w:cstheme="minorHAnsi"/>
          <w:sz w:val="22"/>
          <w:szCs w:val="22"/>
        </w:rPr>
      </w:pPr>
      <w:r w:rsidRPr="00DF7D87">
        <w:rPr>
          <w:rStyle w:val="normaltextrun"/>
          <w:rFonts w:asciiTheme="minorHAnsi" w:hAnsiTheme="minorHAnsi" w:cstheme="minorHAnsi"/>
          <w:sz w:val="22"/>
          <w:szCs w:val="22"/>
        </w:rPr>
        <w:t>Thursday,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May</w:t>
      </w:r>
      <w:r w:rsidRPr="00DF7D87">
        <w:rPr>
          <w:rStyle w:val="apple-converted-space"/>
          <w:rFonts w:asciiTheme="minorHAnsi" w:hAnsiTheme="minorHAnsi" w:cstheme="minorHAnsi"/>
          <w:sz w:val="22"/>
          <w:szCs w:val="22"/>
        </w:rPr>
        <w:t> </w:t>
      </w:r>
      <w:r w:rsidRPr="00DF7D87">
        <w:rPr>
          <w:rStyle w:val="normaltextrun"/>
          <w:rFonts w:asciiTheme="minorHAnsi" w:hAnsiTheme="minorHAnsi" w:cstheme="minorHAnsi"/>
          <w:sz w:val="22"/>
          <w:szCs w:val="22"/>
        </w:rPr>
        <w:t>12,</w:t>
      </w:r>
      <w:r w:rsidRPr="00DF7D87">
        <w:rPr>
          <w:rStyle w:val="eop"/>
          <w:rFonts w:asciiTheme="minorHAnsi" w:hAnsiTheme="minorHAnsi" w:cstheme="minorHAnsi"/>
          <w:sz w:val="22"/>
          <w:szCs w:val="22"/>
        </w:rPr>
        <w:t> 7pm</w:t>
      </w:r>
    </w:p>
    <w:p w14:paraId="46F63829" w14:textId="77777777" w:rsidR="00DC7002" w:rsidRPr="00DF7D87" w:rsidRDefault="00DC7002" w:rsidP="00DC7002">
      <w:pPr>
        <w:rPr>
          <w:rFonts w:cstheme="minorHAnsi"/>
          <w:b/>
          <w:bCs/>
        </w:rPr>
      </w:pPr>
    </w:p>
    <w:p w14:paraId="6ED555D5" w14:textId="77777777" w:rsidR="00DC7002" w:rsidRPr="00DF7D87" w:rsidRDefault="00DC7002" w:rsidP="00DC7002">
      <w:pPr>
        <w:jc w:val="center"/>
        <w:rPr>
          <w:rFonts w:cstheme="minorHAnsi"/>
          <w:b/>
          <w:bCs/>
        </w:rPr>
      </w:pPr>
      <w:r w:rsidRPr="00DF7D87">
        <w:rPr>
          <w:rFonts w:cstheme="minorHAnsi"/>
          <w:b/>
          <w:bCs/>
        </w:rPr>
        <w:t>Calendar of Events (Tentative)</w:t>
      </w:r>
    </w:p>
    <w:p w14:paraId="094ABD86" w14:textId="77777777" w:rsidR="00DC7002" w:rsidRPr="00DF7D87" w:rsidRDefault="00DC7002" w:rsidP="00DC7002">
      <w:pPr>
        <w:jc w:val="center"/>
        <w:rPr>
          <w:rFonts w:cstheme="minorHAnsi"/>
          <w:b/>
          <w:bCs/>
        </w:rPr>
        <w:sectPr w:rsidR="00DC7002" w:rsidRPr="00DF7D87">
          <w:pgSz w:w="12240" w:h="15840"/>
          <w:pgMar w:top="1440" w:right="1440" w:bottom="1440" w:left="1440" w:header="720" w:footer="720" w:gutter="0"/>
          <w:cols w:space="720"/>
          <w:docGrid w:linePitch="360"/>
        </w:sectPr>
      </w:pPr>
    </w:p>
    <w:p w14:paraId="6202F661" w14:textId="77777777" w:rsidR="00413855" w:rsidRPr="00DF7D87" w:rsidRDefault="00413855"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Dec. 11: Math Challenge Tournament</w:t>
      </w:r>
    </w:p>
    <w:p w14:paraId="7624CE94" w14:textId="23A3E7DE"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 xml:space="preserve">Dec. 16: Gingerbread House Decorating </w:t>
      </w:r>
    </w:p>
    <w:p w14:paraId="7D15ED7C"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Jan. 13: Board Meeting and General Membership Meeting</w:t>
      </w:r>
    </w:p>
    <w:p w14:paraId="4D44B9A3"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Jan 20: BINGO/Game Night 6:30pm</w:t>
      </w:r>
    </w:p>
    <w:p w14:paraId="60928B56"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Jan 24-28: Used Book Fair</w:t>
      </w:r>
    </w:p>
    <w:p w14:paraId="70F85C5F"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 xml:space="preserve">Feb. 3: Board Meeting </w:t>
      </w:r>
    </w:p>
    <w:p w14:paraId="02FCAB91"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Feb. 10: Spelling Bee 6:30pm</w:t>
      </w:r>
    </w:p>
    <w:p w14:paraId="324E8150"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Spring TBD: Science Night</w:t>
      </w:r>
    </w:p>
    <w:p w14:paraId="08C3B748"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 xml:space="preserve">March 3: Board Meeting </w:t>
      </w:r>
    </w:p>
    <w:p w14:paraId="575AE7C6"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March 24: International Night 6:30pm</w:t>
      </w:r>
    </w:p>
    <w:p w14:paraId="557A6D9F"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April 21: Board Meeting</w:t>
      </w:r>
    </w:p>
    <w:p w14:paraId="54CC4CAB"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May 2-6: Teacher Appreciation Week</w:t>
      </w:r>
    </w:p>
    <w:p w14:paraId="3CA62924"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May 12: Board Meeting and General Membership Meeting</w:t>
      </w:r>
    </w:p>
    <w:p w14:paraId="4D852EEE"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May 19: Spring Community Gathering (former Spring BBQ)</w:t>
      </w:r>
    </w:p>
    <w:p w14:paraId="09664D09"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 xml:space="preserve">June 2: Board Meeting </w:t>
      </w:r>
    </w:p>
    <w:p w14:paraId="34A60D50" w14:textId="77777777" w:rsidR="00DC7002" w:rsidRPr="00DF7D87" w:rsidRDefault="00DC7002" w:rsidP="00DC7002">
      <w:pPr>
        <w:pStyle w:val="ListParagraph"/>
        <w:numPr>
          <w:ilvl w:val="0"/>
          <w:numId w:val="4"/>
        </w:numPr>
        <w:spacing w:after="0" w:line="240" w:lineRule="auto"/>
        <w:rPr>
          <w:rFonts w:eastAsia="Times New Roman" w:cstheme="minorHAnsi"/>
          <w:u w:val="single"/>
        </w:rPr>
      </w:pPr>
      <w:r w:rsidRPr="00DF7D87">
        <w:rPr>
          <w:rFonts w:eastAsia="Times New Roman" w:cstheme="minorHAnsi"/>
        </w:rPr>
        <w:t>June 17: Last Day of School</w:t>
      </w:r>
    </w:p>
    <w:p w14:paraId="615994FF" w14:textId="77777777" w:rsidR="00DC7002" w:rsidRPr="00DF7D87" w:rsidRDefault="00DC7002" w:rsidP="00DC7002">
      <w:pPr>
        <w:rPr>
          <w:rFonts w:eastAsia="Times New Roman" w:cstheme="minorHAnsi"/>
        </w:rPr>
        <w:sectPr w:rsidR="00DC7002" w:rsidRPr="00DF7D87" w:rsidSect="00747372">
          <w:type w:val="continuous"/>
          <w:pgSz w:w="12240" w:h="15840"/>
          <w:pgMar w:top="1440" w:right="1440" w:bottom="1440" w:left="1440" w:header="720" w:footer="720" w:gutter="0"/>
          <w:cols w:num="2" w:space="720"/>
          <w:docGrid w:linePitch="360"/>
        </w:sectPr>
      </w:pPr>
    </w:p>
    <w:p w14:paraId="44B5D9CC" w14:textId="77777777" w:rsidR="00DC7002" w:rsidRPr="00DF7D87" w:rsidRDefault="00DC7002" w:rsidP="00DC7002">
      <w:pPr>
        <w:pStyle w:val="ListParagraph"/>
        <w:ind w:left="2520"/>
        <w:rPr>
          <w:rFonts w:eastAsia="Times New Roman" w:cstheme="minorHAnsi"/>
        </w:rPr>
      </w:pPr>
    </w:p>
    <w:p w14:paraId="0F7134D0" w14:textId="77777777" w:rsidR="00DC7002" w:rsidRPr="00DF7D87" w:rsidRDefault="00DC7002" w:rsidP="00DC7002">
      <w:pPr>
        <w:rPr>
          <w:rFonts w:eastAsia="Times New Roman" w:cstheme="minorHAnsi"/>
        </w:rPr>
      </w:pPr>
      <w:r w:rsidRPr="00DF7D87">
        <w:rPr>
          <w:rFonts w:eastAsia="Times New Roman" w:cstheme="minorHAnsi"/>
        </w:rPr>
        <w:t>**Glow Dance Party; Spring Social (formerly Dudes &amp; Donuts)---TBD</w:t>
      </w:r>
    </w:p>
    <w:p w14:paraId="0503D0E7" w14:textId="77777777" w:rsidR="00DC7002" w:rsidRPr="00DF7D87" w:rsidRDefault="00DC7002" w:rsidP="00DC7002">
      <w:pPr>
        <w:rPr>
          <w:rFonts w:cstheme="minorHAnsi"/>
        </w:rPr>
      </w:pPr>
    </w:p>
    <w:p w14:paraId="3DFBAA30" w14:textId="77777777" w:rsidR="001C6C1C" w:rsidRPr="00DF7D87" w:rsidRDefault="00DF7D87">
      <w:pPr>
        <w:rPr>
          <w:rFonts w:cstheme="minorHAnsi"/>
        </w:rPr>
      </w:pPr>
    </w:p>
    <w:sectPr w:rsidR="001C6C1C" w:rsidRPr="00DF7D87" w:rsidSect="0074737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4B30"/>
    <w:multiLevelType w:val="hybridMultilevel"/>
    <w:tmpl w:val="6046C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7B47033"/>
    <w:multiLevelType w:val="hybridMultilevel"/>
    <w:tmpl w:val="43BC17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3835D3D"/>
    <w:multiLevelType w:val="hybridMultilevel"/>
    <w:tmpl w:val="878A3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1C025C3"/>
    <w:multiLevelType w:val="hybridMultilevel"/>
    <w:tmpl w:val="A62C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45C488D"/>
    <w:multiLevelType w:val="hybridMultilevel"/>
    <w:tmpl w:val="A4EED828"/>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C7E301D"/>
    <w:multiLevelType w:val="hybridMultilevel"/>
    <w:tmpl w:val="2460C0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DEC12A5"/>
    <w:multiLevelType w:val="hybridMultilevel"/>
    <w:tmpl w:val="ECECAE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FB507EB"/>
    <w:multiLevelType w:val="hybridMultilevel"/>
    <w:tmpl w:val="CBCCE3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895167C"/>
    <w:multiLevelType w:val="hybridMultilevel"/>
    <w:tmpl w:val="777668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8320C58"/>
    <w:multiLevelType w:val="hybridMultilevel"/>
    <w:tmpl w:val="6130E896"/>
    <w:lvl w:ilvl="0" w:tplc="3C503332">
      <w:start w:val="1"/>
      <w:numFmt w:val="bullet"/>
      <w:lvlText w:val=""/>
      <w:lvlJc w:val="left"/>
      <w:pPr>
        <w:ind w:left="1080" w:hanging="360"/>
      </w:pPr>
      <w:rPr>
        <w:rFonts w:ascii="Symbol" w:hAnsi="Symbol" w:hint="default"/>
      </w:rPr>
    </w:lvl>
    <w:lvl w:ilvl="1" w:tplc="8A0C5B10">
      <w:start w:val="1"/>
      <w:numFmt w:val="bullet"/>
      <w:lvlText w:val="o"/>
      <w:lvlJc w:val="left"/>
      <w:pPr>
        <w:ind w:left="1620" w:hanging="360"/>
      </w:pPr>
      <w:rPr>
        <w:rFonts w:ascii="Courier New" w:hAnsi="Courier New" w:hint="default"/>
      </w:rPr>
    </w:lvl>
    <w:lvl w:ilvl="2" w:tplc="FD345F66">
      <w:start w:val="1"/>
      <w:numFmt w:val="bullet"/>
      <w:lvlText w:val=""/>
      <w:lvlJc w:val="left"/>
      <w:pPr>
        <w:ind w:left="2340" w:hanging="360"/>
      </w:pPr>
      <w:rPr>
        <w:rFonts w:ascii="Wingdings" w:hAnsi="Wingdings" w:hint="default"/>
      </w:rPr>
    </w:lvl>
    <w:lvl w:ilvl="3" w:tplc="23C253EE">
      <w:start w:val="1"/>
      <w:numFmt w:val="bullet"/>
      <w:lvlText w:val=""/>
      <w:lvlJc w:val="left"/>
      <w:pPr>
        <w:ind w:left="3060" w:hanging="360"/>
      </w:pPr>
      <w:rPr>
        <w:rFonts w:ascii="Symbol" w:hAnsi="Symbol" w:hint="default"/>
      </w:rPr>
    </w:lvl>
    <w:lvl w:ilvl="4" w:tplc="6458E680">
      <w:start w:val="1"/>
      <w:numFmt w:val="bullet"/>
      <w:lvlText w:val="o"/>
      <w:lvlJc w:val="left"/>
      <w:pPr>
        <w:ind w:left="3780" w:hanging="360"/>
      </w:pPr>
      <w:rPr>
        <w:rFonts w:ascii="Courier New" w:hAnsi="Courier New" w:hint="default"/>
      </w:rPr>
    </w:lvl>
    <w:lvl w:ilvl="5" w:tplc="614C1132">
      <w:start w:val="1"/>
      <w:numFmt w:val="bullet"/>
      <w:lvlText w:val=""/>
      <w:lvlJc w:val="left"/>
      <w:pPr>
        <w:ind w:left="4500" w:hanging="360"/>
      </w:pPr>
      <w:rPr>
        <w:rFonts w:ascii="Wingdings" w:hAnsi="Wingdings" w:hint="default"/>
      </w:rPr>
    </w:lvl>
    <w:lvl w:ilvl="6" w:tplc="EE4A3782">
      <w:start w:val="1"/>
      <w:numFmt w:val="bullet"/>
      <w:lvlText w:val=""/>
      <w:lvlJc w:val="left"/>
      <w:pPr>
        <w:ind w:left="5220" w:hanging="360"/>
      </w:pPr>
      <w:rPr>
        <w:rFonts w:ascii="Symbol" w:hAnsi="Symbol" w:hint="default"/>
      </w:rPr>
    </w:lvl>
    <w:lvl w:ilvl="7" w:tplc="C9A8D9EA">
      <w:start w:val="1"/>
      <w:numFmt w:val="bullet"/>
      <w:lvlText w:val="o"/>
      <w:lvlJc w:val="left"/>
      <w:pPr>
        <w:ind w:left="5940" w:hanging="360"/>
      </w:pPr>
      <w:rPr>
        <w:rFonts w:ascii="Courier New" w:hAnsi="Courier New" w:hint="default"/>
      </w:rPr>
    </w:lvl>
    <w:lvl w:ilvl="8" w:tplc="62720CA0">
      <w:start w:val="1"/>
      <w:numFmt w:val="bullet"/>
      <w:lvlText w:val=""/>
      <w:lvlJc w:val="left"/>
      <w:pPr>
        <w:ind w:left="6660" w:hanging="360"/>
      </w:pPr>
      <w:rPr>
        <w:rFonts w:ascii="Wingdings" w:hAnsi="Wingdings" w:hint="default"/>
      </w:rPr>
    </w:lvl>
  </w:abstractNum>
  <w:abstractNum w:abstractNumId="10" w15:restartNumberingAfterBreak="0">
    <w:nsid w:val="7595210E"/>
    <w:multiLevelType w:val="hybridMultilevel"/>
    <w:tmpl w:val="E2F8FA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4"/>
  </w:num>
  <w:num w:numId="3">
    <w:abstractNumId w:val="10"/>
  </w:num>
  <w:num w:numId="4">
    <w:abstractNumId w:val="0"/>
  </w:num>
  <w:num w:numId="5">
    <w:abstractNumId w:val="3"/>
  </w:num>
  <w:num w:numId="6">
    <w:abstractNumId w:val="6"/>
  </w:num>
  <w:num w:numId="7">
    <w:abstractNumId w:val="5"/>
  </w:num>
  <w:num w:numId="8">
    <w:abstractNumId w:val="8"/>
  </w:num>
  <w:num w:numId="9">
    <w:abstractNumId w:val="2"/>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02"/>
    <w:rsid w:val="001C2D9F"/>
    <w:rsid w:val="001C749F"/>
    <w:rsid w:val="002425A4"/>
    <w:rsid w:val="002A58B4"/>
    <w:rsid w:val="00313EDC"/>
    <w:rsid w:val="003A6E04"/>
    <w:rsid w:val="00413855"/>
    <w:rsid w:val="004228C4"/>
    <w:rsid w:val="00561A8A"/>
    <w:rsid w:val="005954B1"/>
    <w:rsid w:val="006275D5"/>
    <w:rsid w:val="006431E6"/>
    <w:rsid w:val="00670D5A"/>
    <w:rsid w:val="0081453D"/>
    <w:rsid w:val="0088673C"/>
    <w:rsid w:val="00894535"/>
    <w:rsid w:val="008B5ED0"/>
    <w:rsid w:val="00A00604"/>
    <w:rsid w:val="00A24DBA"/>
    <w:rsid w:val="00AE377D"/>
    <w:rsid w:val="00B173F2"/>
    <w:rsid w:val="00B43784"/>
    <w:rsid w:val="00C03C4A"/>
    <w:rsid w:val="00DC7002"/>
    <w:rsid w:val="00DD26D5"/>
    <w:rsid w:val="00DF7D87"/>
    <w:rsid w:val="00E57059"/>
    <w:rsid w:val="00EA2514"/>
    <w:rsid w:val="00FF43C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A0D81"/>
  <w14:defaultImageDpi w14:val="32767"/>
  <w15:chartTrackingRefBased/>
  <w15:docId w15:val="{9A7111DB-35E3-DD48-882B-819B3DC4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C7002"/>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002"/>
    <w:pPr>
      <w:ind w:left="720"/>
      <w:contextualSpacing/>
    </w:pPr>
  </w:style>
  <w:style w:type="paragraph" w:customStyle="1" w:styleId="paragraph">
    <w:name w:val="paragraph"/>
    <w:basedOn w:val="Normal"/>
    <w:rsid w:val="00DC7002"/>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DC7002"/>
  </w:style>
  <w:style w:type="character" w:customStyle="1" w:styleId="apple-converted-space">
    <w:name w:val="apple-converted-space"/>
    <w:basedOn w:val="DefaultParagraphFont"/>
    <w:rsid w:val="00DC7002"/>
  </w:style>
  <w:style w:type="character" w:customStyle="1" w:styleId="eop">
    <w:name w:val="eop"/>
    <w:basedOn w:val="DefaultParagraphFont"/>
    <w:rsid w:val="00DC7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Blafkin</dc:creator>
  <cp:keywords/>
  <dc:description/>
  <cp:lastModifiedBy>Leta Hamilton</cp:lastModifiedBy>
  <cp:revision>5</cp:revision>
  <dcterms:created xsi:type="dcterms:W3CDTF">2021-11-19T02:01:00Z</dcterms:created>
  <dcterms:modified xsi:type="dcterms:W3CDTF">2022-01-13T01:39:00Z</dcterms:modified>
</cp:coreProperties>
</file>